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0B9376CB" w:rsidR="00CA1CFD" w:rsidRDefault="00A25E0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3A8A521">
                <wp:simplePos x="0" y="0"/>
                <wp:positionH relativeFrom="page">
                  <wp:posOffset>933450</wp:posOffset>
                </wp:positionH>
                <wp:positionV relativeFrom="page">
                  <wp:posOffset>2914650</wp:posOffset>
                </wp:positionV>
                <wp:extent cx="2560955" cy="806450"/>
                <wp:effectExtent l="0" t="0" r="10795" b="1270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CA8A1" w14:textId="426DD167" w:rsidR="00EC2C6C" w:rsidRDefault="00EC2C6C" w:rsidP="00A25E0C">
                            <w:pPr>
                              <w:pStyle w:val="a5"/>
                              <w:spacing w:after="0"/>
                            </w:pPr>
                            <w:r>
                              <w:t xml:space="preserve">О создании </w:t>
                            </w:r>
                            <w:r w:rsidR="00A25E0C" w:rsidRPr="00A25E0C">
                              <w:t xml:space="preserve">комиссии </w:t>
                            </w:r>
                            <w:r w:rsidR="0079411E">
                              <w:br/>
                            </w:r>
                            <w:r w:rsidR="00A25E0C" w:rsidRPr="00A25E0C">
                              <w:t>по разработке и реализации инвестиционных проектов</w:t>
                            </w:r>
                            <w:r w:rsidR="00A25E0C">
                              <w:t xml:space="preserve"> Пермского муниципального округа Пермского края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5pt;margin-top:229.5pt;width:201.65pt;height:63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werQIAAKkFAAAOAAAAZHJzL2Uyb0RvYy54bWysVF1vmzAUfZ+0/2D5nfIxoAGVVEkI06Tu&#10;Q2r3AxwwwRrYzHYCXbX/vmtT0rTVpGkbD+hiXx+fc+/hXl2PXYuOVComeIb9Cw8jyktRMb7P8Ne7&#10;wllgpDThFWkFpxm+pwpfL9++uRr6lAaiEW1FJQIQrtKhz3CjdZ+6riob2hF1IXrKYbMWsiMaPuXe&#10;rSQZAL1r3cDzYncQsuqlKKlSsJpPm3hp8eualvpzXSuqUZth4KbtW9r3zrzd5RVJ95L0DSsfaZC/&#10;YNERxuHSE1RONEEHyV5BdayUQolaX5Sic0Vds5JaDaDG916ouW1IT60WKI7qT2VS/w+2/HT8IhGr&#10;MhxhxEkHLbqjo0ZrMSLfVGfoVQpJtz2k6RGWoctWqepvRPlNIS42DeF7upJSDA0lFbCzJ92zoxOO&#10;MiC74aOo4Bpy0MICjbXsTOmgGAjQoUv3p84YKiUsBlHsJRFQLGFv4cVhZFvnknQ+3Uul31PRIRNk&#10;WELnLTo53igNOiB1TjGXcVGwtrXdb/mzBUicVuBuOGr2DAvbzIfES7aL7SJ0wiDeOqGX586q2IRO&#10;XPiXUf4u32xy/6e51w/ThlUV5eaa2Vh++GeNe7T4ZImTtZRoWWXgDCUl97tNK9GRgLEL+5huAfmz&#10;NPc5DbsNWl5I8oPQWweJU8SLSycswshJLr2F4/nJOom9MAnz4rmkG8bpv0tCQ4aTKIgmM/1Wm2ef&#10;19pI2jENo6NlnXGEeaaf2VhwyyvbWk1YO8VnpTD0n0oBFZsbbQ1rPDq5VY+7EVCMi3eiugfrSgHO&#10;An/CvIOgEfIHRgPMjgyr7wciKUbtBw72N4NmDuQc7OaA8BKOZlhjNIUbPQ2kQy/ZvgHk6QfjYgW/&#10;SM2se59YAHXzAfPAinicXWbgnH/brKcJu/wFAAD//wMAUEsDBBQABgAIAAAAIQBrfeg23wAAAAsB&#10;AAAPAAAAZHJzL2Rvd25yZXYueG1sTI/BTsMwEETvSPyDtUjcqA00oQ1xqgrBCQmRhgNHJ94mUeN1&#10;iN02/D3LCW4z2tHsm3wzu0GccAq9Jw23CwUCqfG2p1bDR/VyswIRoiFrBk+o4RsDbIrLi9xk1p+p&#10;xNMutoJLKGRGQxfjmEkZmg6dCQs/IvFt7ydnItuplXYyZy53g7xTKpXO9MQfOjPiU4fNYXd0Graf&#10;VD73X2/1e7kv+6paK3pND1pfX83bRxAR5/gXhl98RoeCmWp/JBvEwH75wFuihmWyZsGJJFH3IGoW&#10;q1SBLHL5f0PxAwAA//8DAFBLAQItABQABgAIAAAAIQC2gziS/gAAAOEBAAATAAAAAAAAAAAAAAAA&#10;AAAAAABbQ29udGVudF9UeXBlc10ueG1sUEsBAi0AFAAGAAgAAAAhADj9If/WAAAAlAEAAAsAAAAA&#10;AAAAAAAAAAAALwEAAF9yZWxzLy5yZWxzUEsBAi0AFAAGAAgAAAAhAHN6/B6tAgAAqQUAAA4AAAAA&#10;AAAAAAAAAAAALgIAAGRycy9lMm9Eb2MueG1sUEsBAi0AFAAGAAgAAAAhAGt96DbfAAAACwEAAA8A&#10;AAAAAAAAAAAAAAAABwUAAGRycy9kb3ducmV2LnhtbFBLBQYAAAAABAAEAPMAAAATBgAAAAA=&#10;" filled="f" stroked="f">
                <v:textbox inset="0,0,0,0">
                  <w:txbxContent>
                    <w:p w14:paraId="425CA8A1" w14:textId="426DD167" w:rsidR="00EC2C6C" w:rsidRDefault="00EC2C6C" w:rsidP="00A25E0C">
                      <w:pPr>
                        <w:pStyle w:val="a5"/>
                        <w:spacing w:after="0"/>
                      </w:pPr>
                      <w:r>
                        <w:t xml:space="preserve">О создании </w:t>
                      </w:r>
                      <w:r w:rsidR="00A25E0C" w:rsidRPr="00A25E0C">
                        <w:t xml:space="preserve">комиссии </w:t>
                      </w:r>
                      <w:r w:rsidR="0079411E">
                        <w:br/>
                      </w:r>
                      <w:r w:rsidR="00A25E0C" w:rsidRPr="00A25E0C">
                        <w:t>по разработке и реализации инвестиционных проектов</w:t>
                      </w:r>
                      <w:r w:rsidR="00A25E0C">
                        <w:t xml:space="preserve"> Пермского муниципального округа Пермского края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76CA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0EDA3B7D">
                <wp:simplePos x="0" y="0"/>
                <wp:positionH relativeFrom="page">
                  <wp:posOffset>5287010</wp:posOffset>
                </wp:positionH>
                <wp:positionV relativeFrom="page">
                  <wp:posOffset>2265680</wp:posOffset>
                </wp:positionV>
                <wp:extent cx="1796415" cy="274320"/>
                <wp:effectExtent l="0" t="0" r="1333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6CA1FA73" w:rsidR="00CA1CFD" w:rsidRPr="00482A25" w:rsidRDefault="00A3104B" w:rsidP="006B76CA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A3104B">
                              <w:rPr>
                                <w:szCs w:val="28"/>
                                <w:lang w:val="ru-RU"/>
                              </w:rPr>
                              <w:t>299-2025-01-05.С-463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6.3pt;margin-top:178.4pt;width:141.4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G9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tyEUyj8MZRiWcRYv4MnKt80k63e6UNh+obJE1&#10;Mqyg8w6dHO60sWxIOrnYYEIWjHPXfS5ebIDjuAOx4ao9syxcM5+SINksN8vYi6P5xouDPPduinXs&#10;zYtwMcsv8/U6D3/ZuGGcNqyqqLBhJmGF8Z817ijxURInaWnJWWXhLCWtdts1V+hAQNiF+1zN4eTs&#10;5r+k4YoAubxKKYzi4DZKvGK+XHhxEc+8ZBEsvSBMbpN5ECdxXrxM6Y4J+u8poT7DySyajWI6k36V&#10;W+C+t7mRtGUGRgdnbYaXJyeSWgluROVaawjjo/2sFJb+uRTQ7qnRTrBWo6NazbAd3MtwarZi3srq&#10;ERSsJAgMZApjD4xGqp8Y9TBCMqx/7ImiGPGPAl6BnTeToSZjOxlElHA1wwaj0VybcS7tO8V2DSCP&#10;70zIG3gpNXMiPrM4vi8YCy6X4wizc+f5v/M6D9rVbwAAAP//AwBQSwMEFAAGAAgAAAAhANUZraXh&#10;AAAADAEAAA8AAABkcnMvZG93bnJldi54bWxMj8FOwzAQRO9I/IO1SNyonZZEJWRTVQhOSIg0HDg6&#10;sZtYjdchdtvw97inclzt08ybYjPbgZ305I0jhGQhgGlqnTLUIXzVbw9rYD5IUnJwpBF+tYdNeXtT&#10;yFy5M1X6tAsdiyHkc4nQhzDmnPu211b6hRs1xd/eTVaGeE4dV5M8x3A78KUQGbfSUGzo5ahfet0e&#10;dkeLsP2m6tX8fDSf1b4ydf0k6D07IN7fzdtnYEHP4QrDRT+qQxmdGnck5dmAsF4ts4girNIsbrgQ&#10;SZKmwBqERyEE8LLg/0eUfwAAAP//AwBQSwECLQAUAAYACAAAACEAtoM4kv4AAADhAQAAEwAAAAAA&#10;AAAAAAAAAAAAAAAAW0NvbnRlbnRfVHlwZXNdLnhtbFBLAQItABQABgAIAAAAIQA4/SH/1gAAAJQB&#10;AAALAAAAAAAAAAAAAAAAAC8BAABfcmVscy8ucmVsc1BLAQItABQABgAIAAAAIQCqENG9sgIAALAF&#10;AAAOAAAAAAAAAAAAAAAAAC4CAABkcnMvZTJvRG9jLnhtbFBLAQItABQABgAIAAAAIQDVGa2l4QAA&#10;AAwBAAAPAAAAAAAAAAAAAAAAAAwFAABkcnMvZG93bnJldi54bWxQSwUGAAAAAAQABADzAAAAGgYA&#10;AAAA&#10;" filled="f" stroked="f">
                <v:textbox inset="0,0,0,0">
                  <w:txbxContent>
                    <w:p w14:paraId="4289A44E" w14:textId="6CA1FA73" w:rsidR="00CA1CFD" w:rsidRPr="00482A25" w:rsidRDefault="00A3104B" w:rsidP="006B76CA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A3104B">
                        <w:rPr>
                          <w:szCs w:val="28"/>
                          <w:lang w:val="ru-RU"/>
                        </w:rPr>
                        <w:t>299-2025-01-05.С-463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1D120930" w:rsidR="00CA1CFD" w:rsidRPr="00482A25" w:rsidRDefault="00A3104B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1D120930" w:rsidR="00CA1CFD" w:rsidRPr="00482A25" w:rsidRDefault="00A3104B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14602" w14:textId="77777777" w:rsidR="00EC2C6C" w:rsidRDefault="00EC2C6C" w:rsidP="00EC2C6C">
      <w:pPr>
        <w:pStyle w:val="a5"/>
        <w:spacing w:after="0" w:line="360" w:lineRule="exact"/>
        <w:jc w:val="both"/>
        <w:rPr>
          <w:b w:val="0"/>
          <w:szCs w:val="28"/>
        </w:rPr>
      </w:pPr>
    </w:p>
    <w:p w14:paraId="18AC7520" w14:textId="643EAAD1" w:rsidR="00EC2C6C" w:rsidRDefault="00EC2C6C" w:rsidP="00EC2C6C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657793">
        <w:rPr>
          <w:b w:val="0"/>
          <w:szCs w:val="28"/>
        </w:rPr>
        <w:t xml:space="preserve">В соответствии с </w:t>
      </w:r>
      <w:r>
        <w:rPr>
          <w:b w:val="0"/>
          <w:szCs w:val="28"/>
        </w:rPr>
        <w:t>пунктом 6 части 2 статьи 30 Устава Пермского муниципального округ</w:t>
      </w:r>
      <w:r w:rsidR="00A25E0C">
        <w:rPr>
          <w:b w:val="0"/>
          <w:szCs w:val="28"/>
        </w:rPr>
        <w:t xml:space="preserve">а Пермского края, подпунктом 2.4.3 пункт 2.4 </w:t>
      </w:r>
      <w:r w:rsidR="00A25E0C" w:rsidRPr="00A25E0C">
        <w:rPr>
          <w:b w:val="0"/>
          <w:szCs w:val="28"/>
        </w:rPr>
        <w:t xml:space="preserve">Порядка принятия решений о подготовке и реализации бюджетных инвестиций </w:t>
      </w:r>
      <w:r w:rsidR="0079411E">
        <w:rPr>
          <w:b w:val="0"/>
          <w:szCs w:val="28"/>
        </w:rPr>
        <w:br/>
      </w:r>
      <w:r w:rsidR="00A25E0C" w:rsidRPr="00A25E0C">
        <w:rPr>
          <w:b w:val="0"/>
          <w:szCs w:val="28"/>
        </w:rPr>
        <w:t xml:space="preserve">и о предоставлении субсидий на осуществление капитальных вложений </w:t>
      </w:r>
      <w:r w:rsidR="0079411E">
        <w:rPr>
          <w:b w:val="0"/>
          <w:szCs w:val="28"/>
        </w:rPr>
        <w:br/>
      </w:r>
      <w:r w:rsidR="00A25E0C" w:rsidRPr="00A25E0C">
        <w:rPr>
          <w:b w:val="0"/>
          <w:szCs w:val="28"/>
        </w:rPr>
        <w:t>в объекты капитального строительства муниципальной собственности Пермского муниципального округа Пермского края</w:t>
      </w:r>
      <w:r w:rsidR="00A25E0C">
        <w:rPr>
          <w:b w:val="0"/>
          <w:szCs w:val="28"/>
        </w:rPr>
        <w:t>, утвержденного постановлением администрации Пермского муниципального округа Пе</w:t>
      </w:r>
      <w:r w:rsidR="0079411E">
        <w:rPr>
          <w:b w:val="0"/>
          <w:szCs w:val="28"/>
        </w:rPr>
        <w:t xml:space="preserve">рмского края от </w:t>
      </w:r>
      <w:r w:rsidR="00D67CFF">
        <w:rPr>
          <w:b w:val="0"/>
          <w:szCs w:val="28"/>
        </w:rPr>
        <w:t xml:space="preserve">22 сентября </w:t>
      </w:r>
      <w:r w:rsidR="0079411E">
        <w:rPr>
          <w:b w:val="0"/>
          <w:szCs w:val="28"/>
        </w:rPr>
        <w:t xml:space="preserve">2025 г. </w:t>
      </w:r>
      <w:r w:rsidR="0079411E" w:rsidRPr="00D67CFF">
        <w:rPr>
          <w:b w:val="0"/>
          <w:szCs w:val="28"/>
        </w:rPr>
        <w:t xml:space="preserve">№ </w:t>
      </w:r>
      <w:r w:rsidR="00D67CFF" w:rsidRPr="00D67CFF">
        <w:rPr>
          <w:b w:val="0"/>
          <w:szCs w:val="28"/>
        </w:rPr>
        <w:t>299-2025-01-05.С-459</w:t>
      </w:r>
      <w:r w:rsidR="0079411E">
        <w:rPr>
          <w:b w:val="0"/>
          <w:szCs w:val="28"/>
        </w:rPr>
        <w:t>,</w:t>
      </w:r>
    </w:p>
    <w:p w14:paraId="2B16129C" w14:textId="77777777" w:rsidR="00EC2C6C" w:rsidRPr="00BE0371" w:rsidRDefault="00EC2C6C" w:rsidP="00A25E0C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BE0371">
        <w:rPr>
          <w:b w:val="0"/>
          <w:szCs w:val="28"/>
        </w:rPr>
        <w:t xml:space="preserve">администрация Пермского муниципального </w:t>
      </w:r>
      <w:r>
        <w:rPr>
          <w:b w:val="0"/>
          <w:szCs w:val="28"/>
        </w:rPr>
        <w:t xml:space="preserve">округа Пермского края </w:t>
      </w:r>
      <w:r w:rsidRPr="00BE0371">
        <w:rPr>
          <w:b w:val="0"/>
          <w:szCs w:val="28"/>
        </w:rPr>
        <w:t>ПОСТАНОВЛЯЕТ:</w:t>
      </w:r>
    </w:p>
    <w:p w14:paraId="08D4B72D" w14:textId="72D9447B" w:rsidR="00EC2C6C" w:rsidRDefault="00E92C7E" w:rsidP="00A25E0C">
      <w:pPr>
        <w:pStyle w:val="a6"/>
        <w:tabs>
          <w:tab w:val="left" w:pos="851"/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EC2C6C" w:rsidRPr="00392474">
        <w:rPr>
          <w:sz w:val="28"/>
          <w:szCs w:val="28"/>
        </w:rPr>
        <w:t>Создать комиссию</w:t>
      </w:r>
      <w:r w:rsidR="00A25E0C">
        <w:rPr>
          <w:sz w:val="28"/>
          <w:szCs w:val="28"/>
        </w:rPr>
        <w:t xml:space="preserve"> </w:t>
      </w:r>
      <w:r w:rsidR="00A25E0C" w:rsidRPr="00A25E0C">
        <w:rPr>
          <w:sz w:val="28"/>
          <w:szCs w:val="28"/>
        </w:rPr>
        <w:t>по разработке и реализации инвестиционных проектов Пермского муниципального округа Пермского края</w:t>
      </w:r>
      <w:r w:rsidR="00EC2C6C" w:rsidRPr="00720888">
        <w:rPr>
          <w:sz w:val="28"/>
          <w:szCs w:val="28"/>
        </w:rPr>
        <w:t>.</w:t>
      </w:r>
    </w:p>
    <w:p w14:paraId="5B5820B0" w14:textId="76DE666B" w:rsidR="004440F1" w:rsidRDefault="00E92C7E" w:rsidP="00A25E0C">
      <w:pPr>
        <w:pStyle w:val="a6"/>
        <w:tabs>
          <w:tab w:val="left" w:pos="851"/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4440F1" w:rsidRPr="004440F1">
        <w:rPr>
          <w:sz w:val="28"/>
          <w:szCs w:val="28"/>
        </w:rPr>
        <w:t>Утвердить прилагаемые:</w:t>
      </w:r>
    </w:p>
    <w:p w14:paraId="6383FE48" w14:textId="62F222E2" w:rsidR="00EC2C6C" w:rsidRDefault="00E92C7E" w:rsidP="00A25E0C">
      <w:pPr>
        <w:pStyle w:val="a6"/>
        <w:tabs>
          <w:tab w:val="left" w:pos="851"/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 П</w:t>
      </w:r>
      <w:r w:rsidR="00EC2C6C" w:rsidRPr="00392474">
        <w:rPr>
          <w:sz w:val="28"/>
          <w:szCs w:val="28"/>
        </w:rPr>
        <w:t xml:space="preserve">оложение о комиссии </w:t>
      </w:r>
      <w:r w:rsidR="00A25E0C" w:rsidRPr="00A25E0C">
        <w:rPr>
          <w:sz w:val="28"/>
          <w:szCs w:val="28"/>
        </w:rPr>
        <w:t>по разработке и реализации инвестиционных проектов Пермского муниципального округа Пермского края</w:t>
      </w:r>
      <w:r w:rsidR="00EC2C6C">
        <w:rPr>
          <w:sz w:val="28"/>
          <w:szCs w:val="28"/>
        </w:rPr>
        <w:t>.</w:t>
      </w:r>
    </w:p>
    <w:p w14:paraId="59BEEE31" w14:textId="13BCBA40" w:rsidR="00EC2C6C" w:rsidRPr="009E70CE" w:rsidRDefault="00E92C7E" w:rsidP="00A25E0C">
      <w:pPr>
        <w:pStyle w:val="a6"/>
        <w:tabs>
          <w:tab w:val="left" w:pos="851"/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2.2.  </w:t>
      </w:r>
      <w:r w:rsidR="004440F1">
        <w:rPr>
          <w:sz w:val="28"/>
          <w:szCs w:val="28"/>
        </w:rPr>
        <w:t>С</w:t>
      </w:r>
      <w:r w:rsidR="00EC2C6C" w:rsidRPr="00392474">
        <w:rPr>
          <w:sz w:val="28"/>
          <w:szCs w:val="28"/>
        </w:rPr>
        <w:t xml:space="preserve">остав комиссии </w:t>
      </w:r>
      <w:r w:rsidR="00A25E0C" w:rsidRPr="00A25E0C">
        <w:rPr>
          <w:sz w:val="28"/>
          <w:szCs w:val="28"/>
        </w:rPr>
        <w:t>по разработке и реализации инвестиционных проектов Пермского муниципального округа Пермского края</w:t>
      </w:r>
      <w:r w:rsidR="00EC2C6C" w:rsidRPr="009E70CE">
        <w:rPr>
          <w:sz w:val="28"/>
          <w:szCs w:val="28"/>
        </w:rPr>
        <w:t>.</w:t>
      </w:r>
    </w:p>
    <w:p w14:paraId="03F3F413" w14:textId="466703FD" w:rsidR="00A25E0C" w:rsidRPr="00CB7CBD" w:rsidRDefault="004440F1" w:rsidP="00A25E0C">
      <w:pPr>
        <w:pStyle w:val="a6"/>
        <w:tabs>
          <w:tab w:val="left" w:pos="851"/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C7E">
        <w:rPr>
          <w:sz w:val="28"/>
          <w:szCs w:val="28"/>
        </w:rPr>
        <w:t>.  </w:t>
      </w:r>
      <w:r w:rsidR="00A25E0C" w:rsidRPr="00A25E0C">
        <w:rPr>
          <w:sz w:val="28"/>
          <w:szCs w:val="28"/>
        </w:rPr>
        <w:t>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</w:t>
      </w:r>
      <w:bookmarkStart w:id="0" w:name="_GoBack"/>
      <w:bookmarkEnd w:id="0"/>
      <w:r w:rsidR="00A25E0C" w:rsidRPr="00A25E0C">
        <w:rPr>
          <w:sz w:val="28"/>
          <w:szCs w:val="28"/>
        </w:rPr>
        <w:t xml:space="preserve">ионно-телекоммуникационной сети </w:t>
      </w:r>
      <w:r w:rsidR="00E92C7E">
        <w:rPr>
          <w:sz w:val="28"/>
          <w:szCs w:val="28"/>
        </w:rPr>
        <w:t>«</w:t>
      </w:r>
      <w:r w:rsidR="00A25E0C" w:rsidRPr="00EB2A32">
        <w:rPr>
          <w:sz w:val="28"/>
          <w:szCs w:val="28"/>
        </w:rPr>
        <w:t>Интернет</w:t>
      </w:r>
      <w:r w:rsidR="00E92C7E">
        <w:rPr>
          <w:sz w:val="28"/>
          <w:szCs w:val="28"/>
        </w:rPr>
        <w:t>»</w:t>
      </w:r>
      <w:r w:rsidR="00A25E0C" w:rsidRPr="00EB2A32">
        <w:rPr>
          <w:sz w:val="28"/>
          <w:szCs w:val="28"/>
        </w:rPr>
        <w:t xml:space="preserve"> (</w:t>
      </w:r>
      <w:hyperlink r:id="rId10" w:history="1">
        <w:r w:rsidR="00A25E0C" w:rsidRPr="00EB2A32">
          <w:rPr>
            <w:rStyle w:val="af0"/>
            <w:color w:val="auto"/>
            <w:sz w:val="28"/>
            <w:szCs w:val="28"/>
            <w:u w:val="none"/>
          </w:rPr>
          <w:t>www.permokrug.ru</w:t>
        </w:r>
      </w:hyperlink>
      <w:r w:rsidR="00A25E0C" w:rsidRPr="00EB2A32">
        <w:rPr>
          <w:sz w:val="28"/>
          <w:szCs w:val="28"/>
        </w:rPr>
        <w:t>).</w:t>
      </w:r>
    </w:p>
    <w:p w14:paraId="102408BE" w14:textId="26C0B8FC" w:rsidR="00A25E0C" w:rsidRDefault="004440F1" w:rsidP="00A25E0C">
      <w:pPr>
        <w:pStyle w:val="a6"/>
        <w:tabs>
          <w:tab w:val="left" w:pos="851"/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2C7E">
        <w:rPr>
          <w:sz w:val="28"/>
          <w:szCs w:val="28"/>
        </w:rPr>
        <w:t>.  </w:t>
      </w:r>
      <w:r w:rsidR="00791269">
        <w:rPr>
          <w:sz w:val="28"/>
          <w:szCs w:val="28"/>
        </w:rPr>
        <w:t>Н</w:t>
      </w:r>
      <w:r w:rsidR="00791269" w:rsidRPr="00791269">
        <w:rPr>
          <w:sz w:val="28"/>
          <w:szCs w:val="28"/>
        </w:rPr>
        <w:t>астоящее постановление вступает в силу со дня официального опубликования.</w:t>
      </w:r>
    </w:p>
    <w:p w14:paraId="366DB7F3" w14:textId="734140A8" w:rsidR="00471E03" w:rsidRDefault="004440F1" w:rsidP="00E92C7E">
      <w:pPr>
        <w:pStyle w:val="a6"/>
        <w:tabs>
          <w:tab w:val="left" w:pos="851"/>
          <w:tab w:val="left" w:pos="1134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92C7E">
        <w:rPr>
          <w:sz w:val="28"/>
          <w:szCs w:val="28"/>
        </w:rPr>
        <w:t>.  </w:t>
      </w:r>
      <w:proofErr w:type="gramStart"/>
      <w:r w:rsidR="00471E03" w:rsidRPr="00471E03">
        <w:rPr>
          <w:sz w:val="28"/>
          <w:szCs w:val="28"/>
        </w:rPr>
        <w:t>Контроль за</w:t>
      </w:r>
      <w:proofErr w:type="gramEnd"/>
      <w:r w:rsidR="00471E03" w:rsidRPr="00471E03">
        <w:rPr>
          <w:sz w:val="28"/>
          <w:szCs w:val="28"/>
        </w:rPr>
        <w:t xml:space="preserve"> исполнением настояще</w:t>
      </w:r>
      <w:r w:rsidR="00E92C7E">
        <w:rPr>
          <w:sz w:val="28"/>
          <w:szCs w:val="28"/>
        </w:rPr>
        <w:t xml:space="preserve">го постановления возложить </w:t>
      </w:r>
      <w:r w:rsidR="00E92C7E">
        <w:rPr>
          <w:sz w:val="28"/>
          <w:szCs w:val="28"/>
        </w:rPr>
        <w:br/>
        <w:t xml:space="preserve">на </w:t>
      </w:r>
      <w:r w:rsidR="00471E03" w:rsidRPr="00471E03">
        <w:rPr>
          <w:sz w:val="28"/>
          <w:szCs w:val="28"/>
        </w:rPr>
        <w:t xml:space="preserve">первого заместителя главы администрации Пермского муниципального округа Пермского края </w:t>
      </w:r>
      <w:proofErr w:type="spellStart"/>
      <w:r w:rsidR="00471E03" w:rsidRPr="00471E03">
        <w:rPr>
          <w:sz w:val="28"/>
          <w:szCs w:val="28"/>
        </w:rPr>
        <w:t>Мясоед</w:t>
      </w:r>
      <w:r w:rsidR="00471E03">
        <w:rPr>
          <w:sz w:val="28"/>
          <w:szCs w:val="28"/>
        </w:rPr>
        <w:t>о</w:t>
      </w:r>
      <w:r w:rsidR="00471E03" w:rsidRPr="00471E03">
        <w:rPr>
          <w:sz w:val="28"/>
          <w:szCs w:val="28"/>
        </w:rPr>
        <w:t>ва</w:t>
      </w:r>
      <w:proofErr w:type="spellEnd"/>
      <w:r w:rsidR="00471E03" w:rsidRPr="00471E03">
        <w:rPr>
          <w:sz w:val="28"/>
          <w:szCs w:val="28"/>
        </w:rPr>
        <w:t xml:space="preserve"> Д.А.</w:t>
      </w:r>
    </w:p>
    <w:p w14:paraId="52966BF9" w14:textId="0A3587D9" w:rsidR="00EC2C6C" w:rsidRPr="00E64A70" w:rsidRDefault="00A25E0C" w:rsidP="00EC2C6C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C2C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C2C6C">
        <w:rPr>
          <w:sz w:val="28"/>
          <w:szCs w:val="28"/>
        </w:rPr>
        <w:t xml:space="preserve"> муниципального округа                                                        </w:t>
      </w:r>
      <w:r>
        <w:rPr>
          <w:sz w:val="28"/>
          <w:szCs w:val="28"/>
        </w:rPr>
        <w:t>О.Н. Андрианова</w:t>
      </w:r>
    </w:p>
    <w:p w14:paraId="6FB90E63" w14:textId="77777777" w:rsidR="00EC2C6C" w:rsidRDefault="00EC2C6C" w:rsidP="00EC2C6C">
      <w:pPr>
        <w:spacing w:line="240" w:lineRule="exact"/>
        <w:ind w:left="6096"/>
        <w:rPr>
          <w:sz w:val="28"/>
          <w:szCs w:val="28"/>
        </w:rPr>
        <w:sectPr w:rsidR="00EC2C6C" w:rsidSect="00D15106">
          <w:headerReference w:type="even" r:id="rId11"/>
          <w:headerReference w:type="default" r:id="rId12"/>
          <w:footerReference w:type="defaul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566E2888" w14:textId="77777777" w:rsidR="00CB7CBD" w:rsidRPr="00CB7CBD" w:rsidRDefault="00CB7CBD" w:rsidP="00CB7CBD">
      <w:pPr>
        <w:snapToGrid w:val="0"/>
        <w:spacing w:line="240" w:lineRule="exact"/>
        <w:ind w:left="5812"/>
        <w:rPr>
          <w:sz w:val="28"/>
          <w:szCs w:val="28"/>
        </w:rPr>
      </w:pPr>
      <w:r w:rsidRPr="00CB7CBD">
        <w:rPr>
          <w:sz w:val="28"/>
          <w:szCs w:val="28"/>
        </w:rPr>
        <w:lastRenderedPageBreak/>
        <w:t xml:space="preserve">УТВЕРЖДЕНО </w:t>
      </w:r>
    </w:p>
    <w:p w14:paraId="2DFCD79E" w14:textId="08A95024" w:rsidR="00EC2C6C" w:rsidRPr="008F1AF2" w:rsidRDefault="00CB7CBD" w:rsidP="00CB7CBD">
      <w:pPr>
        <w:spacing w:line="240" w:lineRule="exact"/>
        <w:ind w:left="5812"/>
        <w:rPr>
          <w:sz w:val="28"/>
          <w:szCs w:val="28"/>
        </w:rPr>
      </w:pPr>
      <w:r w:rsidRPr="00CB7CBD">
        <w:rPr>
          <w:sz w:val="28"/>
          <w:szCs w:val="28"/>
        </w:rPr>
        <w:t>постановлением</w:t>
      </w:r>
      <w:r w:rsidR="009A18ED">
        <w:rPr>
          <w:sz w:val="28"/>
          <w:szCs w:val="28"/>
        </w:rPr>
        <w:t xml:space="preserve"> </w:t>
      </w:r>
      <w:r w:rsidRPr="00CB7CBD">
        <w:rPr>
          <w:sz w:val="28"/>
          <w:szCs w:val="28"/>
        </w:rPr>
        <w:t xml:space="preserve">администрации </w:t>
      </w:r>
      <w:r w:rsidR="00EC2C6C" w:rsidRPr="008F1AF2">
        <w:rPr>
          <w:sz w:val="28"/>
          <w:szCs w:val="28"/>
        </w:rPr>
        <w:t xml:space="preserve">Пермского муниципального округа </w:t>
      </w:r>
      <w:r>
        <w:rPr>
          <w:sz w:val="28"/>
          <w:szCs w:val="28"/>
        </w:rPr>
        <w:t>Пермского края</w:t>
      </w:r>
    </w:p>
    <w:p w14:paraId="57E8829E" w14:textId="2F5DB6C4" w:rsidR="00EC2C6C" w:rsidRPr="008F1AF2" w:rsidRDefault="00EC2C6C" w:rsidP="00CB7CBD">
      <w:pPr>
        <w:spacing w:line="240" w:lineRule="exact"/>
        <w:ind w:left="5812"/>
        <w:rPr>
          <w:sz w:val="28"/>
          <w:szCs w:val="28"/>
        </w:rPr>
      </w:pPr>
      <w:r w:rsidRPr="008F1AF2">
        <w:rPr>
          <w:sz w:val="28"/>
          <w:szCs w:val="28"/>
        </w:rPr>
        <w:t xml:space="preserve">от </w:t>
      </w:r>
      <w:r w:rsidR="00A3104B">
        <w:rPr>
          <w:sz w:val="28"/>
          <w:szCs w:val="28"/>
        </w:rPr>
        <w:t>23.09.2025</w:t>
      </w:r>
      <w:r w:rsidR="00E92C7E">
        <w:rPr>
          <w:sz w:val="28"/>
          <w:szCs w:val="28"/>
        </w:rPr>
        <w:t xml:space="preserve"> </w:t>
      </w:r>
      <w:r w:rsidRPr="008F1AF2">
        <w:rPr>
          <w:sz w:val="28"/>
          <w:szCs w:val="28"/>
        </w:rPr>
        <w:t xml:space="preserve">№ </w:t>
      </w:r>
      <w:r w:rsidR="00A3104B" w:rsidRPr="00A3104B">
        <w:rPr>
          <w:sz w:val="28"/>
          <w:szCs w:val="28"/>
        </w:rPr>
        <w:t>299-2025-01-05.С-463</w:t>
      </w:r>
    </w:p>
    <w:p w14:paraId="7A45797D" w14:textId="77777777" w:rsidR="00471E03" w:rsidRDefault="00471E03" w:rsidP="00EC2C6C">
      <w:pPr>
        <w:spacing w:after="120"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652B927" w14:textId="77777777" w:rsidR="00471E03" w:rsidRDefault="00471E03" w:rsidP="00EC2C6C">
      <w:pPr>
        <w:spacing w:after="120"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0F2D939" w14:textId="77777777" w:rsidR="00EC2C6C" w:rsidRPr="008F1AF2" w:rsidRDefault="00EC2C6C" w:rsidP="00EC2C6C">
      <w:pPr>
        <w:spacing w:after="120"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1AF2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14:paraId="00C2A90A" w14:textId="1B2F88F7" w:rsidR="00EC2C6C" w:rsidRDefault="00EC2C6C" w:rsidP="00EC2C6C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</w:t>
      </w:r>
      <w:r w:rsidR="00A25E0C" w:rsidRPr="00A25E0C">
        <w:rPr>
          <w:rFonts w:eastAsia="Calibri"/>
          <w:b/>
          <w:bCs/>
          <w:sz w:val="28"/>
          <w:szCs w:val="28"/>
          <w:lang w:eastAsia="en-US"/>
        </w:rPr>
        <w:t>комиссии по разработке и реализации инвестиционных проектов Пермского муниципального округа Пермского края</w:t>
      </w:r>
    </w:p>
    <w:p w14:paraId="46DB8EE4" w14:textId="77777777" w:rsidR="00EC2C6C" w:rsidRDefault="00EC2C6C" w:rsidP="00EC2C6C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005ABC0" w14:textId="77777777" w:rsidR="00EC2C6C" w:rsidRDefault="00EC2C6C" w:rsidP="00EC2C6C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9AD1C6" w14:textId="77777777" w:rsidR="00EC2C6C" w:rsidRPr="00F0190C" w:rsidRDefault="00EC2C6C" w:rsidP="00EC2C6C">
      <w:pPr>
        <w:autoSpaceDE w:val="0"/>
        <w:autoSpaceDN w:val="0"/>
        <w:spacing w:line="360" w:lineRule="exact"/>
        <w:jc w:val="center"/>
        <w:outlineLvl w:val="1"/>
        <w:rPr>
          <w:b/>
          <w:sz w:val="28"/>
          <w:szCs w:val="28"/>
        </w:rPr>
      </w:pPr>
      <w:r w:rsidRPr="00F0190C">
        <w:rPr>
          <w:b/>
          <w:sz w:val="28"/>
          <w:szCs w:val="28"/>
        </w:rPr>
        <w:t>I. Общие положения</w:t>
      </w:r>
    </w:p>
    <w:p w14:paraId="626E577E" w14:textId="77777777" w:rsidR="00EC2C6C" w:rsidRPr="00F0190C" w:rsidRDefault="00EC2C6C" w:rsidP="00EC2C6C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3E1F7050" w14:textId="640BCD6C" w:rsidR="00EC2C6C" w:rsidRDefault="00EC2C6C" w:rsidP="00EC2C6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0190C">
        <w:rPr>
          <w:sz w:val="28"/>
          <w:szCs w:val="28"/>
        </w:rPr>
        <w:t>1.1.</w:t>
      </w:r>
      <w:r>
        <w:rPr>
          <w:sz w:val="28"/>
          <w:szCs w:val="28"/>
        </w:rPr>
        <w:t>  </w:t>
      </w:r>
      <w:r w:rsidR="00A25E0C">
        <w:rPr>
          <w:sz w:val="28"/>
          <w:szCs w:val="28"/>
        </w:rPr>
        <w:t xml:space="preserve">Настоящее Положение о </w:t>
      </w:r>
      <w:r w:rsidR="00A25E0C" w:rsidRPr="00A25E0C">
        <w:rPr>
          <w:sz w:val="28"/>
          <w:szCs w:val="28"/>
        </w:rPr>
        <w:t xml:space="preserve">комиссии по разработке и реализации инвестиционных проектов Пермского муниципального округа Пермского края </w:t>
      </w:r>
      <w:r w:rsidRPr="00F0190C">
        <w:rPr>
          <w:sz w:val="28"/>
          <w:szCs w:val="28"/>
        </w:rPr>
        <w:t xml:space="preserve">(далее </w:t>
      </w:r>
      <w:r w:rsidR="008C2B9C">
        <w:rPr>
          <w:sz w:val="28"/>
          <w:szCs w:val="28"/>
        </w:rPr>
        <w:t>соответственно</w:t>
      </w:r>
      <w:r w:rsidR="00DD14D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0190C">
        <w:rPr>
          <w:sz w:val="28"/>
          <w:szCs w:val="28"/>
        </w:rPr>
        <w:t xml:space="preserve"> Положение</w:t>
      </w:r>
      <w:r w:rsidR="00DD14D4">
        <w:rPr>
          <w:sz w:val="28"/>
          <w:szCs w:val="28"/>
        </w:rPr>
        <w:t>,</w:t>
      </w:r>
      <w:r w:rsidR="00DD14D4" w:rsidRPr="00DD14D4">
        <w:rPr>
          <w:sz w:val="28"/>
          <w:szCs w:val="28"/>
        </w:rPr>
        <w:t xml:space="preserve"> </w:t>
      </w:r>
      <w:r w:rsidR="00DD14D4">
        <w:rPr>
          <w:sz w:val="28"/>
          <w:szCs w:val="28"/>
        </w:rPr>
        <w:t>Пермский муниципальный округ</w:t>
      </w:r>
      <w:r w:rsidRPr="00F0190C">
        <w:rPr>
          <w:sz w:val="28"/>
          <w:szCs w:val="28"/>
        </w:rPr>
        <w:t>) устанавливает порядок организации ее работы.</w:t>
      </w:r>
    </w:p>
    <w:p w14:paraId="427F6CA7" w14:textId="7D7D22D1" w:rsidR="00CB7CBD" w:rsidRPr="00CB7CBD" w:rsidRDefault="00E92C7E" w:rsidP="00CB7CBD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1.2.  </w:t>
      </w:r>
      <w:r w:rsidR="00CB7CBD" w:rsidRPr="00CB7CBD">
        <w:rPr>
          <w:sz w:val="28"/>
          <w:szCs w:val="28"/>
        </w:rPr>
        <w:t xml:space="preserve">Комиссия по разработке и реализации инвестиционных проектов (далее </w:t>
      </w:r>
      <w:r w:rsidR="008C2B9C">
        <w:rPr>
          <w:sz w:val="28"/>
          <w:szCs w:val="28"/>
        </w:rPr>
        <w:t>–</w:t>
      </w:r>
      <w:r w:rsidR="00CB7CBD" w:rsidRPr="00CB7CBD">
        <w:rPr>
          <w:sz w:val="28"/>
          <w:szCs w:val="28"/>
        </w:rPr>
        <w:t xml:space="preserve"> Инвестиционная комиссия) является постоянно действующим коллегиальным совещательным органом по рассмотрению вопросов осуществления капитальных вложений в объекты муниципальной собственности </w:t>
      </w:r>
      <w:r w:rsidR="00CB7CBD">
        <w:rPr>
          <w:sz w:val="28"/>
          <w:szCs w:val="28"/>
        </w:rPr>
        <w:t>Пермского муниципального округа Пермского края</w:t>
      </w:r>
      <w:r w:rsidR="00CB7CBD" w:rsidRPr="00CB7CBD">
        <w:rPr>
          <w:sz w:val="28"/>
          <w:szCs w:val="28"/>
        </w:rPr>
        <w:t>.</w:t>
      </w:r>
    </w:p>
    <w:p w14:paraId="71CB3157" w14:textId="51575EF5" w:rsidR="00CB7CBD" w:rsidRPr="00CB7CBD" w:rsidRDefault="008C2B9C" w:rsidP="00CB7CBD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1.3.  </w:t>
      </w:r>
      <w:r w:rsidR="00CB7CBD" w:rsidRPr="00CB7CBD">
        <w:rPr>
          <w:sz w:val="28"/>
          <w:szCs w:val="28"/>
        </w:rPr>
        <w:t xml:space="preserve">В своей деятельности Инвестиционная комиссия руководствуется федеральными законами и нормативными правовыми актами Российской Федерации, законами и нормативными правовыми актами Пермского края, правовыми актами </w:t>
      </w:r>
      <w:r w:rsidR="00CB7CBD">
        <w:rPr>
          <w:sz w:val="28"/>
          <w:szCs w:val="28"/>
        </w:rPr>
        <w:t>Пермского муниципального округа</w:t>
      </w:r>
      <w:r w:rsidR="00CB7CBD" w:rsidRPr="00CB7CBD">
        <w:rPr>
          <w:sz w:val="28"/>
          <w:szCs w:val="28"/>
        </w:rPr>
        <w:t>, настоящим Положением.</w:t>
      </w:r>
    </w:p>
    <w:p w14:paraId="24AB7392" w14:textId="3405C614" w:rsidR="00CB7CBD" w:rsidRDefault="008C2B9C" w:rsidP="00CB7CBD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1.4.  </w:t>
      </w:r>
      <w:r w:rsidR="00CB7CBD" w:rsidRPr="00CB7CBD">
        <w:rPr>
          <w:sz w:val="28"/>
          <w:szCs w:val="28"/>
        </w:rPr>
        <w:t xml:space="preserve">Инвестиционная комиссия осуществляет свою деятельность </w:t>
      </w:r>
      <w:r>
        <w:rPr>
          <w:sz w:val="28"/>
          <w:szCs w:val="28"/>
        </w:rPr>
        <w:br/>
      </w:r>
      <w:r w:rsidR="00CB7CBD" w:rsidRPr="00CB7CBD">
        <w:rPr>
          <w:sz w:val="28"/>
          <w:szCs w:val="28"/>
        </w:rPr>
        <w:t xml:space="preserve">под руководством </w:t>
      </w:r>
      <w:r w:rsidR="00EB2A32">
        <w:rPr>
          <w:sz w:val="28"/>
          <w:szCs w:val="28"/>
        </w:rPr>
        <w:t>г</w:t>
      </w:r>
      <w:r w:rsidR="00CB7CBD" w:rsidRPr="00CB7CBD">
        <w:rPr>
          <w:sz w:val="28"/>
          <w:szCs w:val="28"/>
        </w:rPr>
        <w:t xml:space="preserve">лавы </w:t>
      </w:r>
      <w:r w:rsidR="00CB7CBD">
        <w:rPr>
          <w:sz w:val="28"/>
          <w:szCs w:val="28"/>
        </w:rPr>
        <w:t>Пермского муниципального округа</w:t>
      </w:r>
      <w:r w:rsidR="00CB7CBD" w:rsidRPr="00CB7CBD">
        <w:rPr>
          <w:sz w:val="28"/>
          <w:szCs w:val="28"/>
        </w:rPr>
        <w:t>, являющегося председателем Инвестиционной комиссии.</w:t>
      </w:r>
      <w:r w:rsidR="003D42F1">
        <w:rPr>
          <w:sz w:val="28"/>
          <w:szCs w:val="28"/>
        </w:rPr>
        <w:t xml:space="preserve"> </w:t>
      </w:r>
      <w:r w:rsidR="003D42F1" w:rsidRPr="003D42F1">
        <w:rPr>
          <w:sz w:val="28"/>
          <w:szCs w:val="28"/>
        </w:rPr>
        <w:t xml:space="preserve">Состав </w:t>
      </w:r>
      <w:r w:rsidR="003D42F1">
        <w:rPr>
          <w:sz w:val="28"/>
          <w:szCs w:val="28"/>
        </w:rPr>
        <w:t>Инвестиционной к</w:t>
      </w:r>
      <w:r w:rsidR="003D42F1" w:rsidRPr="003D42F1">
        <w:rPr>
          <w:sz w:val="28"/>
          <w:szCs w:val="28"/>
        </w:rPr>
        <w:t xml:space="preserve">омиссии утверждается постановлением администрации </w:t>
      </w:r>
      <w:r w:rsidR="003D42F1">
        <w:rPr>
          <w:sz w:val="28"/>
          <w:szCs w:val="28"/>
        </w:rPr>
        <w:t>Пермского муниципального округа</w:t>
      </w:r>
      <w:r w:rsidR="00DD14D4">
        <w:rPr>
          <w:sz w:val="28"/>
          <w:szCs w:val="28"/>
        </w:rPr>
        <w:t xml:space="preserve"> Пермского края (далее – администрация Пермского округа)</w:t>
      </w:r>
      <w:r w:rsidR="003D42F1">
        <w:rPr>
          <w:sz w:val="28"/>
          <w:szCs w:val="28"/>
        </w:rPr>
        <w:t>.</w:t>
      </w:r>
    </w:p>
    <w:p w14:paraId="6205E417" w14:textId="7A04EE56" w:rsidR="00CB7CBD" w:rsidRPr="00CB7CBD" w:rsidRDefault="008C2B9C" w:rsidP="00CB7CBD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1.5.  </w:t>
      </w:r>
      <w:r w:rsidR="00CB7CBD" w:rsidRPr="00CB7CBD">
        <w:rPr>
          <w:sz w:val="28"/>
          <w:szCs w:val="28"/>
        </w:rPr>
        <w:t xml:space="preserve">В обсуждении вопросов, рассматриваемых на заседаниях Инвестиционной комиссии, принимают участие, но не обладают правом голоса эксперты </w:t>
      </w:r>
      <w:r>
        <w:rPr>
          <w:sz w:val="28"/>
          <w:szCs w:val="28"/>
        </w:rPr>
        <w:t>–</w:t>
      </w:r>
      <w:r w:rsidR="00CB7CBD" w:rsidRPr="00CB7CBD">
        <w:rPr>
          <w:sz w:val="28"/>
          <w:szCs w:val="28"/>
        </w:rPr>
        <w:t xml:space="preserve"> представители </w:t>
      </w:r>
      <w:r w:rsidR="00820D67">
        <w:rPr>
          <w:sz w:val="28"/>
          <w:szCs w:val="28"/>
        </w:rPr>
        <w:t>финансово-экономического управления администрации Пермского муниципального округа</w:t>
      </w:r>
      <w:r w:rsidR="00CB7CBD" w:rsidRPr="00CB7CBD">
        <w:rPr>
          <w:sz w:val="28"/>
          <w:szCs w:val="28"/>
        </w:rPr>
        <w:t xml:space="preserve">, Контрольно-счетной палаты </w:t>
      </w:r>
      <w:r w:rsidR="00820D67">
        <w:rPr>
          <w:sz w:val="28"/>
          <w:szCs w:val="28"/>
        </w:rPr>
        <w:t>Пермского муниципального округа</w:t>
      </w:r>
      <w:r w:rsidR="00CB7CBD" w:rsidRPr="00CB7CBD">
        <w:rPr>
          <w:sz w:val="28"/>
          <w:szCs w:val="28"/>
        </w:rPr>
        <w:t>.</w:t>
      </w:r>
    </w:p>
    <w:p w14:paraId="331B0A37" w14:textId="77777777" w:rsidR="00EC2C6C" w:rsidRPr="00A25E0C" w:rsidRDefault="00EC2C6C" w:rsidP="00EC2C6C">
      <w:pPr>
        <w:autoSpaceDE w:val="0"/>
        <w:autoSpaceDN w:val="0"/>
        <w:spacing w:line="360" w:lineRule="exact"/>
        <w:ind w:firstLine="539"/>
        <w:jc w:val="both"/>
        <w:rPr>
          <w:b/>
          <w:sz w:val="28"/>
          <w:szCs w:val="28"/>
          <w:highlight w:val="yellow"/>
        </w:rPr>
      </w:pPr>
    </w:p>
    <w:p w14:paraId="4475FB5C" w14:textId="77777777" w:rsidR="00820D67" w:rsidRPr="00820D67" w:rsidRDefault="00820D67" w:rsidP="00820D67">
      <w:pPr>
        <w:pStyle w:val="af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20D67">
        <w:rPr>
          <w:b/>
          <w:bCs/>
          <w:sz w:val="28"/>
          <w:szCs w:val="28"/>
        </w:rPr>
        <w:t>II. Задачи и полномочия Инвестиционной комиссии</w:t>
      </w:r>
    </w:p>
    <w:p w14:paraId="7D38CAD7" w14:textId="77777777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  </w:t>
      </w:r>
    </w:p>
    <w:p w14:paraId="06CA92D2" w14:textId="211520C6" w:rsidR="00820D67" w:rsidRPr="00820D67" w:rsidRDefault="008C2B9C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2.1.  </w:t>
      </w:r>
      <w:r w:rsidR="00820D67" w:rsidRPr="00820D67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задачи Инвестиционной комиссии –</w:t>
      </w:r>
      <w:r w:rsidR="00820D67" w:rsidRPr="00820D67">
        <w:rPr>
          <w:sz w:val="28"/>
          <w:szCs w:val="28"/>
        </w:rPr>
        <w:t xml:space="preserve"> формирование направлений инвестиционной политики </w:t>
      </w:r>
      <w:r w:rsidR="00820D67">
        <w:rPr>
          <w:sz w:val="28"/>
          <w:szCs w:val="28"/>
        </w:rPr>
        <w:t>Пермского муниципального округа</w:t>
      </w:r>
      <w:r w:rsidR="00820D67" w:rsidRPr="00820D67">
        <w:rPr>
          <w:sz w:val="28"/>
          <w:szCs w:val="28"/>
        </w:rPr>
        <w:t xml:space="preserve">, рассмотрение вопросов об использовании средств бюджета </w:t>
      </w:r>
      <w:r w:rsidR="00820D67">
        <w:rPr>
          <w:sz w:val="28"/>
          <w:szCs w:val="28"/>
        </w:rPr>
        <w:t>Пермского муниципального округа</w:t>
      </w:r>
      <w:r w:rsidR="00820D67" w:rsidRPr="00820D67">
        <w:rPr>
          <w:sz w:val="28"/>
          <w:szCs w:val="28"/>
        </w:rPr>
        <w:t xml:space="preserve">, направляемых на осуществление капитальных вложений в объекты муниципальной собственности </w:t>
      </w:r>
      <w:r w:rsidR="00820D67">
        <w:rPr>
          <w:sz w:val="28"/>
          <w:szCs w:val="28"/>
        </w:rPr>
        <w:t>Пермского муниципального округа</w:t>
      </w:r>
      <w:r w:rsidR="00820D67" w:rsidRPr="00820D67">
        <w:rPr>
          <w:sz w:val="28"/>
          <w:szCs w:val="28"/>
        </w:rPr>
        <w:t xml:space="preserve">. </w:t>
      </w:r>
    </w:p>
    <w:p w14:paraId="246F2761" w14:textId="34D2942C" w:rsidR="00820D67" w:rsidRPr="00820D67" w:rsidRDefault="008C2B9C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2.2.  </w:t>
      </w:r>
      <w:r w:rsidR="00820D67" w:rsidRPr="00820D67">
        <w:rPr>
          <w:sz w:val="28"/>
          <w:szCs w:val="28"/>
        </w:rPr>
        <w:t>В целях реализации задач Инвестиционная комиссия принимает решения о (</w:t>
      </w:r>
      <w:proofErr w:type="gramStart"/>
      <w:r w:rsidR="00820D67" w:rsidRPr="00820D67">
        <w:rPr>
          <w:sz w:val="28"/>
          <w:szCs w:val="28"/>
        </w:rPr>
        <w:t>об</w:t>
      </w:r>
      <w:proofErr w:type="gramEnd"/>
      <w:r w:rsidR="00820D67" w:rsidRPr="00820D67">
        <w:rPr>
          <w:sz w:val="28"/>
          <w:szCs w:val="28"/>
        </w:rPr>
        <w:t xml:space="preserve">): </w:t>
      </w:r>
    </w:p>
    <w:p w14:paraId="57468AB4" w14:textId="78C832A8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целесообразности (нецелесообразности) осуществления капитальных вложений в объект муниципальной собственности </w:t>
      </w:r>
      <w:r>
        <w:rPr>
          <w:sz w:val="28"/>
          <w:szCs w:val="28"/>
        </w:rPr>
        <w:t>Пермского муниципального округа</w:t>
      </w:r>
      <w:r w:rsidRPr="00820D67">
        <w:rPr>
          <w:sz w:val="28"/>
          <w:szCs w:val="28"/>
        </w:rPr>
        <w:t xml:space="preserve">; </w:t>
      </w:r>
    </w:p>
    <w:p w14:paraId="48440CC2" w14:textId="00B52844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сметной стоимости строительства (реконструкции) или стоимости приобретения объекта муниципальной собственности </w:t>
      </w:r>
      <w:r>
        <w:rPr>
          <w:sz w:val="28"/>
          <w:szCs w:val="28"/>
        </w:rPr>
        <w:t>Пермского муниципального округа</w:t>
      </w:r>
      <w:r w:rsidRPr="00820D67">
        <w:rPr>
          <w:sz w:val="28"/>
          <w:szCs w:val="28"/>
        </w:rPr>
        <w:t xml:space="preserve">; </w:t>
      </w:r>
    </w:p>
    <w:p w14:paraId="75AA417F" w14:textId="39F60146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технико-экономических </w:t>
      </w:r>
      <w:proofErr w:type="gramStart"/>
      <w:r w:rsidRPr="00820D67">
        <w:rPr>
          <w:sz w:val="28"/>
          <w:szCs w:val="28"/>
        </w:rPr>
        <w:t>показател</w:t>
      </w:r>
      <w:r w:rsidR="00F94592">
        <w:rPr>
          <w:sz w:val="28"/>
          <w:szCs w:val="28"/>
        </w:rPr>
        <w:t>ях</w:t>
      </w:r>
      <w:proofErr w:type="gramEnd"/>
      <w:r w:rsidRPr="00820D67">
        <w:rPr>
          <w:sz w:val="28"/>
          <w:szCs w:val="28"/>
        </w:rPr>
        <w:t xml:space="preserve"> и функциональных параметр</w:t>
      </w:r>
      <w:r w:rsidR="00F94592">
        <w:rPr>
          <w:sz w:val="28"/>
          <w:szCs w:val="28"/>
        </w:rPr>
        <w:t>ах</w:t>
      </w:r>
      <w:r w:rsidRPr="00820D67">
        <w:rPr>
          <w:sz w:val="28"/>
          <w:szCs w:val="28"/>
        </w:rPr>
        <w:t xml:space="preserve"> объекта муниципальной собственности </w:t>
      </w:r>
      <w:r>
        <w:rPr>
          <w:sz w:val="28"/>
          <w:szCs w:val="28"/>
        </w:rPr>
        <w:t>Пермского муниципального округа</w:t>
      </w:r>
      <w:r w:rsidRPr="00820D67">
        <w:rPr>
          <w:sz w:val="28"/>
          <w:szCs w:val="28"/>
        </w:rPr>
        <w:t xml:space="preserve">; </w:t>
      </w:r>
    </w:p>
    <w:p w14:paraId="1F9F88DE" w14:textId="1494B6FE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возможности предоставления бюджетных ассигнований </w:t>
      </w:r>
      <w:r w:rsidR="008C2B9C">
        <w:rPr>
          <w:sz w:val="28"/>
          <w:szCs w:val="28"/>
        </w:rPr>
        <w:br/>
      </w:r>
      <w:r w:rsidRPr="00820D67">
        <w:rPr>
          <w:sz w:val="28"/>
          <w:szCs w:val="28"/>
        </w:rPr>
        <w:t xml:space="preserve">на осуществление капитальных вложений в объект муниципальной собственности </w:t>
      </w:r>
      <w:r>
        <w:rPr>
          <w:sz w:val="28"/>
          <w:szCs w:val="28"/>
        </w:rPr>
        <w:t>Пермского муниципального округа</w:t>
      </w:r>
      <w:r w:rsidRPr="00820D67">
        <w:rPr>
          <w:sz w:val="28"/>
          <w:szCs w:val="28"/>
        </w:rPr>
        <w:t xml:space="preserve">; </w:t>
      </w:r>
    </w:p>
    <w:p w14:paraId="558F42CC" w14:textId="77777777" w:rsid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t>одобрении</w:t>
      </w:r>
      <w:proofErr w:type="gramEnd"/>
      <w:r w:rsidRPr="00820D67">
        <w:rPr>
          <w:sz w:val="28"/>
          <w:szCs w:val="28"/>
        </w:rPr>
        <w:t xml:space="preserve"> срока осуществления капитальных вложений в объект муниципальной собственности </w:t>
      </w:r>
      <w:r>
        <w:rPr>
          <w:sz w:val="28"/>
          <w:szCs w:val="28"/>
        </w:rPr>
        <w:t>Пермского муниципального округа</w:t>
      </w:r>
      <w:r w:rsidRPr="00820D67">
        <w:rPr>
          <w:sz w:val="28"/>
          <w:szCs w:val="28"/>
        </w:rPr>
        <w:t xml:space="preserve">; </w:t>
      </w:r>
    </w:p>
    <w:p w14:paraId="21449965" w14:textId="10ABF42B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t>способе</w:t>
      </w:r>
      <w:proofErr w:type="gramEnd"/>
      <w:r w:rsidRPr="00820D67">
        <w:rPr>
          <w:sz w:val="28"/>
          <w:szCs w:val="28"/>
        </w:rPr>
        <w:t xml:space="preserve"> реализации капитальных вложений в объект </w:t>
      </w:r>
      <w:r w:rsidR="00633686" w:rsidRPr="00633686">
        <w:rPr>
          <w:sz w:val="28"/>
          <w:szCs w:val="28"/>
        </w:rPr>
        <w:t xml:space="preserve">муниципальной собственности Пермского муниципального округа </w:t>
      </w:r>
      <w:r w:rsidRPr="00820D67">
        <w:rPr>
          <w:sz w:val="28"/>
          <w:szCs w:val="28"/>
        </w:rPr>
        <w:t>(капитальные вложения или предоставление субсидии)</w:t>
      </w:r>
      <w:r>
        <w:rPr>
          <w:sz w:val="28"/>
          <w:szCs w:val="28"/>
        </w:rPr>
        <w:t>;</w:t>
      </w:r>
      <w:r w:rsidRPr="00820D67">
        <w:rPr>
          <w:sz w:val="28"/>
          <w:szCs w:val="28"/>
        </w:rPr>
        <w:t xml:space="preserve"> </w:t>
      </w:r>
    </w:p>
    <w:p w14:paraId="60A43646" w14:textId="61BD3251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возможности реализации капитальных вложений в объект муниципальной собственности Пермского муниципального округа посредством заключения концессионного соглашения и (или) соглашения о </w:t>
      </w:r>
      <w:proofErr w:type="spellStart"/>
      <w:r w:rsidRPr="00820D67">
        <w:rPr>
          <w:sz w:val="28"/>
          <w:szCs w:val="28"/>
        </w:rPr>
        <w:t>муниципально</w:t>
      </w:r>
      <w:proofErr w:type="spellEnd"/>
      <w:r w:rsidRPr="00820D67">
        <w:rPr>
          <w:sz w:val="28"/>
          <w:szCs w:val="28"/>
        </w:rPr>
        <w:t>-частном партнерстве</w:t>
      </w:r>
      <w:r w:rsidR="00633686">
        <w:rPr>
          <w:sz w:val="28"/>
          <w:szCs w:val="28"/>
        </w:rPr>
        <w:t>;</w:t>
      </w:r>
    </w:p>
    <w:p w14:paraId="65A54A99" w14:textId="283CDC82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t>изменении</w:t>
      </w:r>
      <w:proofErr w:type="gramEnd"/>
      <w:r w:rsidRPr="00820D67">
        <w:rPr>
          <w:sz w:val="28"/>
          <w:szCs w:val="28"/>
        </w:rPr>
        <w:t xml:space="preserve"> сметной стоимости строительства (реконструкции) </w:t>
      </w:r>
      <w:r w:rsidR="008C2B9C">
        <w:rPr>
          <w:sz w:val="28"/>
          <w:szCs w:val="28"/>
        </w:rPr>
        <w:br/>
      </w:r>
      <w:r w:rsidRPr="00820D67">
        <w:rPr>
          <w:sz w:val="28"/>
          <w:szCs w:val="28"/>
        </w:rPr>
        <w:t>или стоимости приобретения объекта муниципальной собственности</w:t>
      </w:r>
      <w:r>
        <w:rPr>
          <w:sz w:val="28"/>
          <w:szCs w:val="28"/>
        </w:rPr>
        <w:t xml:space="preserve"> </w:t>
      </w:r>
      <w:r w:rsidRPr="00820D67">
        <w:rPr>
          <w:sz w:val="28"/>
          <w:szCs w:val="28"/>
        </w:rPr>
        <w:t xml:space="preserve">Пермского муниципального округа; </w:t>
      </w:r>
    </w:p>
    <w:p w14:paraId="112BCB24" w14:textId="5E6006BD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t>изменении</w:t>
      </w:r>
      <w:proofErr w:type="gramEnd"/>
      <w:r w:rsidRPr="00820D67">
        <w:rPr>
          <w:sz w:val="28"/>
          <w:szCs w:val="28"/>
        </w:rPr>
        <w:t xml:space="preserve"> срока осуществления капитальных вложений в объект муниципальной собственности</w:t>
      </w:r>
      <w:r>
        <w:rPr>
          <w:sz w:val="28"/>
          <w:szCs w:val="28"/>
        </w:rPr>
        <w:t xml:space="preserve"> </w:t>
      </w:r>
      <w:r w:rsidRPr="00820D67">
        <w:rPr>
          <w:sz w:val="28"/>
          <w:szCs w:val="28"/>
        </w:rPr>
        <w:t xml:space="preserve">Пермского муниципального округа; </w:t>
      </w:r>
    </w:p>
    <w:p w14:paraId="581CEBB5" w14:textId="3805D8C0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91269">
        <w:rPr>
          <w:sz w:val="28"/>
          <w:szCs w:val="28"/>
        </w:rPr>
        <w:t>изменении</w:t>
      </w:r>
      <w:proofErr w:type="gramEnd"/>
      <w:r w:rsidRPr="00791269">
        <w:rPr>
          <w:sz w:val="28"/>
          <w:szCs w:val="28"/>
        </w:rPr>
        <w:t xml:space="preserve"> технико-экономических показателей и функциональных параметров объекта муниципальной собственности Пермского муниципального округа;</w:t>
      </w:r>
      <w:r w:rsidRPr="00820D67">
        <w:rPr>
          <w:sz w:val="28"/>
          <w:szCs w:val="28"/>
        </w:rPr>
        <w:t xml:space="preserve"> </w:t>
      </w:r>
    </w:p>
    <w:p w14:paraId="688B7178" w14:textId="592362B3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t>приостановлении</w:t>
      </w:r>
      <w:proofErr w:type="gramEnd"/>
      <w:r w:rsidRPr="00820D67">
        <w:rPr>
          <w:sz w:val="28"/>
          <w:szCs w:val="28"/>
        </w:rPr>
        <w:t xml:space="preserve"> (невозможности приостановления) осуществления капитальных вложений в объект муниципальной собственности</w:t>
      </w:r>
      <w:r>
        <w:rPr>
          <w:sz w:val="28"/>
          <w:szCs w:val="28"/>
        </w:rPr>
        <w:t xml:space="preserve"> </w:t>
      </w:r>
      <w:r w:rsidRPr="00820D67">
        <w:rPr>
          <w:sz w:val="28"/>
          <w:szCs w:val="28"/>
        </w:rPr>
        <w:t xml:space="preserve">Пермского муниципального округа; </w:t>
      </w:r>
    </w:p>
    <w:p w14:paraId="488CE5F4" w14:textId="77F14D64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t>возобновлении</w:t>
      </w:r>
      <w:proofErr w:type="gramEnd"/>
      <w:r w:rsidRPr="00820D67">
        <w:rPr>
          <w:sz w:val="28"/>
          <w:szCs w:val="28"/>
        </w:rPr>
        <w:t xml:space="preserve"> (невозможности возобновления) осуществления капитальных вложений в объект муниципальной собственности</w:t>
      </w:r>
      <w:r>
        <w:rPr>
          <w:sz w:val="28"/>
          <w:szCs w:val="28"/>
        </w:rPr>
        <w:t xml:space="preserve"> </w:t>
      </w:r>
      <w:r w:rsidRPr="00820D67">
        <w:rPr>
          <w:sz w:val="28"/>
          <w:szCs w:val="28"/>
        </w:rPr>
        <w:t xml:space="preserve">Пермского муниципального округа; </w:t>
      </w:r>
    </w:p>
    <w:p w14:paraId="605EA7EB" w14:textId="5C5AFA60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t>прекращении</w:t>
      </w:r>
      <w:proofErr w:type="gramEnd"/>
      <w:r w:rsidRPr="00820D67">
        <w:rPr>
          <w:sz w:val="28"/>
          <w:szCs w:val="28"/>
        </w:rPr>
        <w:t xml:space="preserve"> (невозможности прекращения) осуществления капитальных вложений в объект муниципальной собственности</w:t>
      </w:r>
      <w:r>
        <w:rPr>
          <w:sz w:val="28"/>
          <w:szCs w:val="28"/>
        </w:rPr>
        <w:t xml:space="preserve"> </w:t>
      </w:r>
      <w:r w:rsidRPr="00820D67">
        <w:rPr>
          <w:sz w:val="28"/>
          <w:szCs w:val="28"/>
        </w:rPr>
        <w:t xml:space="preserve">Пермского муниципального округа; </w:t>
      </w:r>
    </w:p>
    <w:p w14:paraId="2A5CB9E4" w14:textId="36197036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20D67">
        <w:rPr>
          <w:sz w:val="28"/>
          <w:szCs w:val="28"/>
        </w:rPr>
        <w:lastRenderedPageBreak/>
        <w:t>прекращении</w:t>
      </w:r>
      <w:proofErr w:type="gramEnd"/>
      <w:r w:rsidRPr="00820D67">
        <w:rPr>
          <w:sz w:val="28"/>
          <w:szCs w:val="28"/>
        </w:rPr>
        <w:t xml:space="preserve"> (невозможности прекращения) осуществления капитальных вложений, не приведших к созданию объекта незавершенного строительства</w:t>
      </w:r>
      <w:r w:rsidRPr="00820D67">
        <w:t xml:space="preserve"> </w:t>
      </w:r>
      <w:r w:rsidRPr="00820D67">
        <w:rPr>
          <w:sz w:val="28"/>
          <w:szCs w:val="28"/>
        </w:rPr>
        <w:t xml:space="preserve">Пермского муниципального округа; </w:t>
      </w:r>
    </w:p>
    <w:p w14:paraId="2F5B5EAA" w14:textId="148D517A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целесообразности исключения объекта муниципальной собственности </w:t>
      </w:r>
      <w:r w:rsidR="003D42F1">
        <w:rPr>
          <w:sz w:val="28"/>
          <w:szCs w:val="28"/>
        </w:rPr>
        <w:t>Пермского муниципального округа</w:t>
      </w:r>
      <w:r w:rsidRPr="00820D67">
        <w:rPr>
          <w:sz w:val="28"/>
          <w:szCs w:val="28"/>
        </w:rPr>
        <w:t xml:space="preserve"> из </w:t>
      </w:r>
      <w:r w:rsidR="003D42F1">
        <w:rPr>
          <w:sz w:val="28"/>
          <w:szCs w:val="28"/>
        </w:rPr>
        <w:t>бюджетных инвестиций</w:t>
      </w:r>
      <w:r w:rsidRPr="00820D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5F4B625E" w14:textId="77777777" w:rsidR="00820D67" w:rsidRPr="00820D67" w:rsidRDefault="00820D67" w:rsidP="00820D6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20D67">
        <w:rPr>
          <w:sz w:val="28"/>
          <w:szCs w:val="28"/>
        </w:rPr>
        <w:t xml:space="preserve">  </w:t>
      </w:r>
    </w:p>
    <w:p w14:paraId="6A099C58" w14:textId="77777777" w:rsidR="00820D67" w:rsidRPr="00820D67" w:rsidRDefault="00820D67" w:rsidP="00820D67">
      <w:pPr>
        <w:pStyle w:val="af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20D67">
        <w:rPr>
          <w:b/>
          <w:bCs/>
          <w:sz w:val="28"/>
          <w:szCs w:val="28"/>
        </w:rPr>
        <w:t>III. Организация деятельности Инвестиционной комиссии</w:t>
      </w:r>
      <w:r w:rsidRPr="00820D67">
        <w:rPr>
          <w:sz w:val="28"/>
          <w:szCs w:val="28"/>
        </w:rPr>
        <w:t xml:space="preserve"> </w:t>
      </w:r>
    </w:p>
    <w:p w14:paraId="0DBFC0E7" w14:textId="77777777" w:rsidR="00820D67" w:rsidRDefault="00820D67" w:rsidP="00EC2C6C">
      <w:pPr>
        <w:autoSpaceDE w:val="0"/>
        <w:autoSpaceDN w:val="0"/>
        <w:spacing w:line="360" w:lineRule="exact"/>
        <w:ind w:firstLine="539"/>
        <w:jc w:val="center"/>
        <w:rPr>
          <w:b/>
          <w:sz w:val="28"/>
          <w:szCs w:val="28"/>
          <w:highlight w:val="yellow"/>
        </w:rPr>
      </w:pPr>
    </w:p>
    <w:p w14:paraId="2DCCA800" w14:textId="0A4FA98B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3.1.</w:t>
      </w:r>
      <w:r w:rsidR="008C2B9C">
        <w:rPr>
          <w:sz w:val="28"/>
          <w:szCs w:val="28"/>
        </w:rPr>
        <w:t>  </w:t>
      </w:r>
      <w:r w:rsidRPr="003D42F1">
        <w:rPr>
          <w:sz w:val="28"/>
          <w:szCs w:val="28"/>
        </w:rPr>
        <w:t xml:space="preserve">Организацию деятельности Инвестиционной комиссии осуществляет </w:t>
      </w:r>
      <w:r w:rsidR="008C2B9C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 по развитию инфраструктуры администрации Пермского муниципального округа </w:t>
      </w:r>
      <w:r w:rsidR="008C2B9C">
        <w:rPr>
          <w:sz w:val="28"/>
          <w:szCs w:val="28"/>
        </w:rPr>
        <w:t xml:space="preserve">Пермского края </w:t>
      </w:r>
      <w:r w:rsidRPr="003D42F1">
        <w:rPr>
          <w:sz w:val="28"/>
          <w:szCs w:val="28"/>
        </w:rPr>
        <w:t xml:space="preserve">в рамках компетенции </w:t>
      </w:r>
      <w:r w:rsidR="008C2B9C">
        <w:rPr>
          <w:sz w:val="28"/>
          <w:szCs w:val="28"/>
        </w:rPr>
        <w:br/>
      </w:r>
      <w:r w:rsidRPr="003D42F1">
        <w:rPr>
          <w:sz w:val="28"/>
          <w:szCs w:val="28"/>
        </w:rPr>
        <w:t>при непосредственном руководстве председателя Инвестиционной комиссии.</w:t>
      </w:r>
    </w:p>
    <w:p w14:paraId="1F55DB2C" w14:textId="7777777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Инвестиционная комиссия состоит из председателя, двух заместителей председателя, секретаря и членов Инвестиционной комиссии.</w:t>
      </w:r>
    </w:p>
    <w:p w14:paraId="3BC5F24A" w14:textId="19D6F7F8" w:rsidR="003D42F1" w:rsidRPr="003D42F1" w:rsidRDefault="008C2B9C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3.2.  </w:t>
      </w:r>
      <w:r w:rsidR="003D42F1" w:rsidRPr="003D42F1">
        <w:rPr>
          <w:sz w:val="28"/>
          <w:szCs w:val="28"/>
        </w:rPr>
        <w:t>Основной формой деятельности Инвестиционной комиссии является заседание. Периодичность заседаний Инвестиционной комиссии определяется ее председателем по мере необходимости.</w:t>
      </w:r>
    </w:p>
    <w:p w14:paraId="33ECC96A" w14:textId="4A85395A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3.3.</w:t>
      </w:r>
      <w:r w:rsidR="00B64EA6">
        <w:rPr>
          <w:sz w:val="28"/>
          <w:szCs w:val="28"/>
        </w:rPr>
        <w:t> </w:t>
      </w:r>
      <w:r w:rsidR="008C2B9C">
        <w:rPr>
          <w:sz w:val="28"/>
          <w:szCs w:val="28"/>
        </w:rPr>
        <w:t> </w:t>
      </w:r>
      <w:r w:rsidRPr="003D42F1">
        <w:rPr>
          <w:sz w:val="28"/>
          <w:szCs w:val="28"/>
        </w:rPr>
        <w:t>Организационно-техническое обеспечение деятельности Инвестиционной комиссии осуществляет секретарь Инвестиционной комиссии (представитель</w:t>
      </w:r>
      <w:r w:rsidRPr="003D42F1">
        <w:t xml:space="preserve"> </w:t>
      </w:r>
      <w:r w:rsidR="00DD14D4" w:rsidRPr="00DD14D4">
        <w:rPr>
          <w:sz w:val="28"/>
          <w:szCs w:val="28"/>
        </w:rPr>
        <w:t>у</w:t>
      </w:r>
      <w:r w:rsidRPr="003D42F1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3D42F1">
        <w:rPr>
          <w:sz w:val="28"/>
          <w:szCs w:val="28"/>
        </w:rPr>
        <w:t xml:space="preserve"> по развитию инфраструктуры администрации Пермского муниципального округа</w:t>
      </w:r>
      <w:r w:rsidR="002915C9" w:rsidRPr="002915C9">
        <w:t xml:space="preserve"> </w:t>
      </w:r>
      <w:r w:rsidR="002915C9" w:rsidRPr="002915C9">
        <w:rPr>
          <w:sz w:val="28"/>
          <w:szCs w:val="28"/>
        </w:rPr>
        <w:t>Пермского края</w:t>
      </w:r>
      <w:r w:rsidRPr="003D42F1">
        <w:rPr>
          <w:sz w:val="28"/>
          <w:szCs w:val="28"/>
        </w:rPr>
        <w:t>), который извещает членов Инвестиционной комиссии о месте и времени проведения заседания, повестке заседания Инвестиционной комиссии, оформляет протоколы, доводит решения Инвестиционной комиссии до всех членов Инвестиционной комиссии и иных заинтересованных лиц.</w:t>
      </w:r>
    </w:p>
    <w:p w14:paraId="0ED65EA9" w14:textId="41615C64" w:rsidR="00B64EA6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3.4.</w:t>
      </w:r>
      <w:r w:rsidR="002915C9">
        <w:rPr>
          <w:sz w:val="28"/>
          <w:szCs w:val="28"/>
        </w:rPr>
        <w:t>  </w:t>
      </w:r>
      <w:r w:rsidRPr="003D42F1">
        <w:rPr>
          <w:sz w:val="28"/>
          <w:szCs w:val="28"/>
        </w:rPr>
        <w:t>Перечень вопросов, обсуждаемых на заседаниях Инвестиционной комиссии</w:t>
      </w:r>
      <w:r>
        <w:rPr>
          <w:sz w:val="28"/>
          <w:szCs w:val="28"/>
        </w:rPr>
        <w:t xml:space="preserve"> и включаемых в повестку</w:t>
      </w:r>
      <w:r w:rsidRPr="003D42F1">
        <w:rPr>
          <w:sz w:val="28"/>
          <w:szCs w:val="28"/>
        </w:rPr>
        <w:t>, формируется по предложениям</w:t>
      </w:r>
      <w:r>
        <w:rPr>
          <w:sz w:val="28"/>
          <w:szCs w:val="28"/>
        </w:rPr>
        <w:t>,</w:t>
      </w:r>
      <w:r w:rsidRPr="003D42F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поступившим</w:t>
      </w:r>
      <w:r w:rsidRPr="003D42F1">
        <w:rPr>
          <w:sz w:val="28"/>
          <w:szCs w:val="28"/>
        </w:rPr>
        <w:t xml:space="preserve"> на имя </w:t>
      </w:r>
      <w:r w:rsidR="00EB2A32">
        <w:rPr>
          <w:sz w:val="28"/>
          <w:szCs w:val="28"/>
        </w:rPr>
        <w:t>г</w:t>
      </w:r>
      <w:r w:rsidRPr="003D42F1">
        <w:rPr>
          <w:sz w:val="28"/>
          <w:szCs w:val="28"/>
        </w:rPr>
        <w:t xml:space="preserve">лавы Пермского муниципального округа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>для рассмотрения и принятия решений об осуществлении капитальных вложений в объект</w:t>
      </w:r>
      <w:r>
        <w:rPr>
          <w:sz w:val="28"/>
          <w:szCs w:val="28"/>
        </w:rPr>
        <w:t>ы муниципальной собственности Пермского муниципального округа.</w:t>
      </w:r>
    </w:p>
    <w:p w14:paraId="1BB087A8" w14:textId="711A743D" w:rsidR="003D42F1" w:rsidRDefault="00B64EA6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на имя </w:t>
      </w:r>
      <w:r w:rsidR="00EB2A32">
        <w:rPr>
          <w:sz w:val="28"/>
          <w:szCs w:val="28"/>
        </w:rPr>
        <w:t>г</w:t>
      </w:r>
      <w:r>
        <w:rPr>
          <w:sz w:val="28"/>
          <w:szCs w:val="28"/>
        </w:rPr>
        <w:t>лавы Пермского муниципального округа направляются</w:t>
      </w:r>
      <w:r w:rsidRPr="00B64EA6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требованиями, установленными п</w:t>
      </w:r>
      <w:r w:rsidRPr="00B64EA6">
        <w:rPr>
          <w:sz w:val="28"/>
          <w:szCs w:val="28"/>
        </w:rPr>
        <w:t>оряд</w:t>
      </w:r>
      <w:r>
        <w:rPr>
          <w:sz w:val="28"/>
          <w:szCs w:val="28"/>
        </w:rPr>
        <w:t>ком</w:t>
      </w:r>
      <w:r w:rsidRPr="00B64EA6">
        <w:rPr>
          <w:sz w:val="28"/>
          <w:szCs w:val="28"/>
        </w:rPr>
        <w:t xml:space="preserve"> принятия решений о подготовке и реализации бюджетных инвестиций </w:t>
      </w:r>
      <w:r w:rsidR="002915C9">
        <w:rPr>
          <w:sz w:val="28"/>
          <w:szCs w:val="28"/>
        </w:rPr>
        <w:br/>
      </w:r>
      <w:r w:rsidRPr="00B64EA6">
        <w:rPr>
          <w:sz w:val="28"/>
          <w:szCs w:val="28"/>
        </w:rPr>
        <w:t xml:space="preserve">и о предоставлении субсидий на осуществление капитальных вложений </w:t>
      </w:r>
      <w:r w:rsidR="002915C9">
        <w:rPr>
          <w:sz w:val="28"/>
          <w:szCs w:val="28"/>
        </w:rPr>
        <w:br/>
      </w:r>
      <w:r w:rsidRPr="00B64EA6">
        <w:rPr>
          <w:sz w:val="28"/>
          <w:szCs w:val="28"/>
        </w:rPr>
        <w:t>в объекты капитального строительства муниципальной собственности Пермского муниц</w:t>
      </w:r>
      <w:r>
        <w:rPr>
          <w:sz w:val="28"/>
          <w:szCs w:val="28"/>
        </w:rPr>
        <w:t>ипального округа Пермского края, утвержденным постановлением администрации Пермского муниципального округа.</w:t>
      </w:r>
    </w:p>
    <w:p w14:paraId="0FD17AD8" w14:textId="4CF8FEB4" w:rsid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Вопросы</w:t>
      </w:r>
      <w:r w:rsidR="00B64EA6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включенные в повестку </w:t>
      </w:r>
      <w:r w:rsidRPr="003D42F1">
        <w:rPr>
          <w:sz w:val="28"/>
          <w:szCs w:val="28"/>
        </w:rPr>
        <w:t>заседания рассматриваются</w:t>
      </w:r>
      <w:proofErr w:type="gramEnd"/>
      <w:r w:rsidRPr="003D42F1">
        <w:rPr>
          <w:sz w:val="28"/>
          <w:szCs w:val="28"/>
        </w:rPr>
        <w:t xml:space="preserve"> в те</w:t>
      </w:r>
      <w:r w:rsidR="00B64EA6">
        <w:rPr>
          <w:sz w:val="28"/>
          <w:szCs w:val="28"/>
        </w:rPr>
        <w:t>чение месяца со дня их регистрации.</w:t>
      </w:r>
    </w:p>
    <w:p w14:paraId="5D4CAA5F" w14:textId="6F94FFEB" w:rsidR="003D42F1" w:rsidRPr="003D42F1" w:rsidRDefault="002915C9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  Инвестиционная</w:t>
      </w:r>
      <w:r w:rsidR="003D42F1" w:rsidRPr="004202BF">
        <w:rPr>
          <w:sz w:val="28"/>
          <w:szCs w:val="28"/>
        </w:rPr>
        <w:t xml:space="preserve"> комиссия осуществляет свою деятельность в форме очных, заочных и дистанционных заседаний.</w:t>
      </w:r>
      <w:r w:rsidR="00B64EA6" w:rsidRPr="004202BF">
        <w:rPr>
          <w:sz w:val="28"/>
          <w:szCs w:val="28"/>
        </w:rPr>
        <w:t xml:space="preserve"> </w:t>
      </w:r>
      <w:r w:rsidR="003D42F1" w:rsidRPr="004202BF">
        <w:rPr>
          <w:sz w:val="28"/>
          <w:szCs w:val="28"/>
        </w:rPr>
        <w:t>Решение о форме проведения заседания принимает председатель Инвестиционной комиссии.</w:t>
      </w:r>
    </w:p>
    <w:p w14:paraId="6130F87E" w14:textId="7D69D540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 xml:space="preserve">Повестки заседания Инвестиционной комиссии, материалы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 xml:space="preserve">для рассмотрения </w:t>
      </w:r>
      <w:r w:rsidR="00B64EA6">
        <w:rPr>
          <w:sz w:val="28"/>
          <w:szCs w:val="28"/>
        </w:rPr>
        <w:t>направляются членам Инвестиционной комиссии</w:t>
      </w:r>
      <w:r w:rsidRPr="003D42F1">
        <w:rPr>
          <w:sz w:val="28"/>
          <w:szCs w:val="28"/>
        </w:rPr>
        <w:t xml:space="preserve"> </w:t>
      </w:r>
      <w:r w:rsidR="0015383B">
        <w:rPr>
          <w:sz w:val="28"/>
          <w:szCs w:val="28"/>
        </w:rPr>
        <w:t xml:space="preserve">на адрес электронной почты </w:t>
      </w:r>
      <w:r w:rsidRPr="003D42F1">
        <w:rPr>
          <w:sz w:val="28"/>
          <w:szCs w:val="28"/>
        </w:rPr>
        <w:t>не позднее</w:t>
      </w:r>
      <w:r w:rsidR="0015383B">
        <w:rPr>
          <w:sz w:val="28"/>
          <w:szCs w:val="28"/>
        </w:rPr>
        <w:t>,</w:t>
      </w:r>
      <w:r w:rsidRPr="003D42F1">
        <w:rPr>
          <w:sz w:val="28"/>
          <w:szCs w:val="28"/>
        </w:rPr>
        <w:t xml:space="preserve"> чем за </w:t>
      </w:r>
      <w:r w:rsidR="00B64EA6">
        <w:rPr>
          <w:sz w:val="28"/>
          <w:szCs w:val="28"/>
        </w:rPr>
        <w:t>2</w:t>
      </w:r>
      <w:r w:rsidRPr="003D42F1">
        <w:rPr>
          <w:sz w:val="28"/>
          <w:szCs w:val="28"/>
        </w:rPr>
        <w:t xml:space="preserve"> </w:t>
      </w:r>
      <w:r w:rsidR="002915C9">
        <w:rPr>
          <w:sz w:val="28"/>
          <w:szCs w:val="28"/>
        </w:rPr>
        <w:t xml:space="preserve">(два) </w:t>
      </w:r>
      <w:r w:rsidRPr="003D42F1">
        <w:rPr>
          <w:sz w:val="28"/>
          <w:szCs w:val="28"/>
        </w:rPr>
        <w:t>рабочих дн</w:t>
      </w:r>
      <w:r w:rsidR="00B64EA6">
        <w:rPr>
          <w:sz w:val="28"/>
          <w:szCs w:val="28"/>
        </w:rPr>
        <w:t>я</w:t>
      </w:r>
      <w:r w:rsidRPr="003D42F1">
        <w:rPr>
          <w:sz w:val="28"/>
          <w:szCs w:val="28"/>
        </w:rPr>
        <w:t xml:space="preserve"> до проведения очного заседания Инвестиционной комиссии.</w:t>
      </w:r>
    </w:p>
    <w:p w14:paraId="2E0E50A2" w14:textId="7BF6EE85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3.</w:t>
      </w:r>
      <w:r w:rsidR="004202BF">
        <w:rPr>
          <w:sz w:val="28"/>
          <w:szCs w:val="28"/>
        </w:rPr>
        <w:t>6</w:t>
      </w:r>
      <w:r w:rsidR="002915C9">
        <w:rPr>
          <w:sz w:val="28"/>
          <w:szCs w:val="28"/>
        </w:rPr>
        <w:t>.  </w:t>
      </w:r>
      <w:r w:rsidRPr="003D42F1">
        <w:rPr>
          <w:sz w:val="28"/>
          <w:szCs w:val="28"/>
        </w:rPr>
        <w:t xml:space="preserve">Заседания Инвестиционной комиссии проводит председатель Инвестиционной комиссии. </w:t>
      </w:r>
      <w:proofErr w:type="gramStart"/>
      <w:r w:rsidRPr="003D42F1">
        <w:rPr>
          <w:sz w:val="28"/>
          <w:szCs w:val="28"/>
        </w:rPr>
        <w:t xml:space="preserve">В случае отсутствия председателя Инвестиционной комиссии заседание Инвестиционной комиссии проводит заместитель председателя Инвестиционной комиссии </w:t>
      </w:r>
      <w:r w:rsidR="002915C9">
        <w:rPr>
          <w:sz w:val="28"/>
          <w:szCs w:val="28"/>
        </w:rPr>
        <w:t>–</w:t>
      </w:r>
      <w:r w:rsidRPr="003D42F1">
        <w:rPr>
          <w:sz w:val="28"/>
          <w:szCs w:val="28"/>
        </w:rPr>
        <w:t xml:space="preserve"> первый заместитель главы администрации </w:t>
      </w:r>
      <w:r w:rsidR="00B64EA6">
        <w:rPr>
          <w:sz w:val="28"/>
          <w:szCs w:val="28"/>
        </w:rPr>
        <w:t>Пермского муниципального округа</w:t>
      </w:r>
      <w:r w:rsidR="002915C9" w:rsidRPr="002915C9">
        <w:t xml:space="preserve"> </w:t>
      </w:r>
      <w:r w:rsidR="002915C9" w:rsidRPr="002915C9">
        <w:rPr>
          <w:sz w:val="28"/>
          <w:szCs w:val="28"/>
        </w:rPr>
        <w:t>Пермского края</w:t>
      </w:r>
      <w:r w:rsidRPr="003D42F1">
        <w:rPr>
          <w:sz w:val="28"/>
          <w:szCs w:val="28"/>
        </w:rPr>
        <w:t xml:space="preserve">,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 xml:space="preserve">а в отсутствие председателя Инвестиционной комиссии и первого заместителя главы администрации </w:t>
      </w:r>
      <w:r w:rsidR="00B64EA6">
        <w:rPr>
          <w:sz w:val="28"/>
          <w:szCs w:val="28"/>
        </w:rPr>
        <w:t>Пермского муниципального округа</w:t>
      </w:r>
      <w:r w:rsidR="002915C9" w:rsidRPr="002915C9">
        <w:t xml:space="preserve"> </w:t>
      </w:r>
      <w:r w:rsidR="002915C9" w:rsidRPr="002915C9">
        <w:rPr>
          <w:sz w:val="28"/>
          <w:szCs w:val="28"/>
        </w:rPr>
        <w:t>Пермского края</w:t>
      </w:r>
      <w:r w:rsidRPr="003D42F1">
        <w:rPr>
          <w:sz w:val="28"/>
          <w:szCs w:val="28"/>
        </w:rPr>
        <w:t xml:space="preserve"> </w:t>
      </w:r>
      <w:r w:rsidR="002915C9">
        <w:rPr>
          <w:sz w:val="28"/>
          <w:szCs w:val="28"/>
        </w:rPr>
        <w:t>–</w:t>
      </w:r>
      <w:r w:rsidRPr="003D42F1">
        <w:rPr>
          <w:sz w:val="28"/>
          <w:szCs w:val="28"/>
        </w:rPr>
        <w:t xml:space="preserve"> заместитель председателя Инвестиционной комиссии </w:t>
      </w:r>
      <w:r w:rsidR="002915C9">
        <w:rPr>
          <w:sz w:val="28"/>
          <w:szCs w:val="28"/>
        </w:rPr>
        <w:t>–</w:t>
      </w:r>
      <w:r w:rsidRPr="003D42F1">
        <w:rPr>
          <w:sz w:val="28"/>
          <w:szCs w:val="28"/>
        </w:rPr>
        <w:t xml:space="preserve"> заместитель главы администрации </w:t>
      </w:r>
      <w:r w:rsidR="00B64EA6">
        <w:rPr>
          <w:sz w:val="28"/>
          <w:szCs w:val="28"/>
        </w:rPr>
        <w:t>Пермского муниципального округа</w:t>
      </w:r>
      <w:r w:rsidR="002915C9" w:rsidRPr="002915C9">
        <w:t xml:space="preserve"> </w:t>
      </w:r>
      <w:r w:rsidR="002915C9" w:rsidRPr="002915C9">
        <w:rPr>
          <w:sz w:val="28"/>
          <w:szCs w:val="28"/>
        </w:rPr>
        <w:t>Пермского края</w:t>
      </w:r>
      <w:r w:rsidR="002915C9">
        <w:rPr>
          <w:sz w:val="28"/>
          <w:szCs w:val="28"/>
        </w:rPr>
        <w:t xml:space="preserve">. </w:t>
      </w:r>
      <w:proofErr w:type="gramEnd"/>
    </w:p>
    <w:p w14:paraId="76382C57" w14:textId="0AD4989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 xml:space="preserve">В случае отсутствия одного из членов Инвестиционной комиссии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 xml:space="preserve">по уважительной причине право участия в заседании и голосования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>при принятии решений Инвестиционной комиссии передается лицу, исполняющему обязанности работника, являющегося членом Инвестиционной комиссии.</w:t>
      </w:r>
    </w:p>
    <w:p w14:paraId="640A0F79" w14:textId="66D9B99C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3.</w:t>
      </w:r>
      <w:r w:rsidR="004202BF">
        <w:rPr>
          <w:sz w:val="28"/>
          <w:szCs w:val="28"/>
        </w:rPr>
        <w:t>7</w:t>
      </w:r>
      <w:r w:rsidR="002915C9">
        <w:rPr>
          <w:sz w:val="28"/>
          <w:szCs w:val="28"/>
        </w:rPr>
        <w:t>.  </w:t>
      </w:r>
      <w:r w:rsidRPr="003D42F1">
        <w:rPr>
          <w:sz w:val="28"/>
          <w:szCs w:val="28"/>
        </w:rPr>
        <w:t>Члены и эксперты Инвестиционной комиссии обладают равными правами при обсуждении вопросов, рассматриваемых на Инвестиционной комиссии.</w:t>
      </w:r>
    </w:p>
    <w:p w14:paraId="39E94B4C" w14:textId="7777777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Решения Инвестиционной комиссии принимаются голосованием простым большинством голосов членов Инвестиционной комиссии.</w:t>
      </w:r>
    </w:p>
    <w:p w14:paraId="45FA7ACD" w14:textId="7777777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В случае равенства голосов принятым считается решение, за которое проголосовал председатель Инвестиционной комиссии.</w:t>
      </w:r>
    </w:p>
    <w:p w14:paraId="3545DC4C" w14:textId="673C5FA6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3.</w:t>
      </w:r>
      <w:r w:rsidR="004202BF">
        <w:rPr>
          <w:sz w:val="28"/>
          <w:szCs w:val="28"/>
        </w:rPr>
        <w:t>8</w:t>
      </w:r>
      <w:r w:rsidR="002915C9">
        <w:rPr>
          <w:sz w:val="28"/>
          <w:szCs w:val="28"/>
        </w:rPr>
        <w:t>.  </w:t>
      </w:r>
      <w:r w:rsidRPr="003D42F1">
        <w:rPr>
          <w:sz w:val="28"/>
          <w:szCs w:val="28"/>
        </w:rPr>
        <w:t xml:space="preserve">Заседание Инвестиционной комиссии считается правомочным, если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>на нем присутствует не менее половины членов Инвестиционной комиссии.</w:t>
      </w:r>
    </w:p>
    <w:p w14:paraId="54211092" w14:textId="73F664B6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3.</w:t>
      </w:r>
      <w:r w:rsidR="004202BF">
        <w:rPr>
          <w:sz w:val="28"/>
          <w:szCs w:val="28"/>
        </w:rPr>
        <w:t>9</w:t>
      </w:r>
      <w:r w:rsidR="002915C9">
        <w:rPr>
          <w:sz w:val="28"/>
          <w:szCs w:val="28"/>
        </w:rPr>
        <w:t>.  </w:t>
      </w:r>
      <w:r w:rsidRPr="003D42F1">
        <w:rPr>
          <w:sz w:val="28"/>
          <w:szCs w:val="28"/>
        </w:rPr>
        <w:t xml:space="preserve">Члены и эксперты Инвестиционной комиссии в случае отсутствия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 xml:space="preserve">на заседании Инвестиционной комиссии при наличии предложений </w:t>
      </w:r>
      <w:r w:rsidR="002915C9">
        <w:rPr>
          <w:sz w:val="28"/>
          <w:szCs w:val="28"/>
        </w:rPr>
        <w:br/>
      </w:r>
      <w:r w:rsidRPr="003D42F1">
        <w:rPr>
          <w:sz w:val="28"/>
          <w:szCs w:val="28"/>
        </w:rPr>
        <w:t>и замечаний направляют их в письменном виде в Инвестиционную комиссию для приобщения к протоколу заседания Инвестиционной комиссии.</w:t>
      </w:r>
    </w:p>
    <w:p w14:paraId="13859D63" w14:textId="185E44D8" w:rsidR="003D42F1" w:rsidRPr="003D42F1" w:rsidRDefault="00B64EA6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202BF">
        <w:rPr>
          <w:sz w:val="28"/>
          <w:szCs w:val="28"/>
        </w:rPr>
        <w:t>0</w:t>
      </w:r>
      <w:r w:rsidR="002915C9">
        <w:rPr>
          <w:sz w:val="28"/>
          <w:szCs w:val="28"/>
        </w:rPr>
        <w:t>.  </w:t>
      </w:r>
      <w:r w:rsidR="003D42F1" w:rsidRPr="003D42F1">
        <w:rPr>
          <w:sz w:val="28"/>
          <w:szCs w:val="28"/>
        </w:rPr>
        <w:t>Голосование по вопросам повестки заседания Инвестиционной</w:t>
      </w:r>
      <w:r>
        <w:rPr>
          <w:sz w:val="28"/>
          <w:szCs w:val="28"/>
        </w:rPr>
        <w:t xml:space="preserve"> </w:t>
      </w:r>
      <w:r w:rsidR="003D42F1" w:rsidRPr="003D42F1">
        <w:rPr>
          <w:sz w:val="28"/>
          <w:szCs w:val="28"/>
        </w:rPr>
        <w:t xml:space="preserve">комиссии, проводимого путем заочного голосования, осуществляется </w:t>
      </w:r>
      <w:r w:rsidR="002915C9">
        <w:rPr>
          <w:sz w:val="28"/>
          <w:szCs w:val="28"/>
        </w:rPr>
        <w:br/>
      </w:r>
      <w:r w:rsidR="003D42F1" w:rsidRPr="003D42F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D42F1" w:rsidRPr="003D42F1">
        <w:rPr>
          <w:sz w:val="28"/>
          <w:szCs w:val="28"/>
        </w:rPr>
        <w:t>основании бюллетеней для голосования.</w:t>
      </w:r>
      <w:r>
        <w:rPr>
          <w:sz w:val="28"/>
          <w:szCs w:val="28"/>
        </w:rPr>
        <w:t xml:space="preserve"> </w:t>
      </w:r>
      <w:r w:rsidR="003D42F1" w:rsidRPr="0015383B">
        <w:rPr>
          <w:sz w:val="28"/>
          <w:szCs w:val="28"/>
        </w:rPr>
        <w:t xml:space="preserve">Информация о проведении заседания Инвестиционной комиссии в форме заочного голосования </w:t>
      </w:r>
      <w:r w:rsidR="0015383B" w:rsidRPr="0015383B">
        <w:rPr>
          <w:sz w:val="28"/>
          <w:szCs w:val="28"/>
        </w:rPr>
        <w:t xml:space="preserve">направляется членам Инвестиционной комиссии на адрес электронной почты </w:t>
      </w:r>
      <w:r w:rsidR="003D42F1" w:rsidRPr="0015383B">
        <w:rPr>
          <w:sz w:val="28"/>
          <w:szCs w:val="28"/>
        </w:rPr>
        <w:lastRenderedPageBreak/>
        <w:t>не позднее</w:t>
      </w:r>
      <w:r w:rsidR="0015383B" w:rsidRPr="0015383B">
        <w:rPr>
          <w:sz w:val="28"/>
          <w:szCs w:val="28"/>
        </w:rPr>
        <w:t>,</w:t>
      </w:r>
      <w:r w:rsidR="003D42F1" w:rsidRPr="0015383B">
        <w:rPr>
          <w:sz w:val="28"/>
          <w:szCs w:val="28"/>
        </w:rPr>
        <w:t xml:space="preserve"> чем за </w:t>
      </w:r>
      <w:r w:rsidR="0015383B">
        <w:rPr>
          <w:sz w:val="28"/>
          <w:szCs w:val="28"/>
        </w:rPr>
        <w:t>1</w:t>
      </w:r>
      <w:r w:rsidR="003D42F1" w:rsidRPr="0015383B">
        <w:rPr>
          <w:sz w:val="28"/>
          <w:szCs w:val="28"/>
        </w:rPr>
        <w:t xml:space="preserve"> </w:t>
      </w:r>
      <w:r w:rsidR="002915C9">
        <w:rPr>
          <w:sz w:val="28"/>
          <w:szCs w:val="28"/>
        </w:rPr>
        <w:t xml:space="preserve">(один) </w:t>
      </w:r>
      <w:r w:rsidR="003D42F1" w:rsidRPr="0015383B">
        <w:rPr>
          <w:sz w:val="28"/>
          <w:szCs w:val="28"/>
        </w:rPr>
        <w:t>рабочи</w:t>
      </w:r>
      <w:r w:rsidR="0015383B">
        <w:rPr>
          <w:sz w:val="28"/>
          <w:szCs w:val="28"/>
        </w:rPr>
        <w:t>й</w:t>
      </w:r>
      <w:r w:rsidR="003D42F1" w:rsidRPr="0015383B">
        <w:rPr>
          <w:sz w:val="28"/>
          <w:szCs w:val="28"/>
        </w:rPr>
        <w:t xml:space="preserve"> д</w:t>
      </w:r>
      <w:r w:rsidR="0015383B">
        <w:rPr>
          <w:sz w:val="28"/>
          <w:szCs w:val="28"/>
        </w:rPr>
        <w:t>ень</w:t>
      </w:r>
      <w:r w:rsidR="003D42F1" w:rsidRPr="0015383B">
        <w:rPr>
          <w:sz w:val="28"/>
          <w:szCs w:val="28"/>
        </w:rPr>
        <w:t xml:space="preserve"> до даты окончания срока приема бюллетеней для голосования.</w:t>
      </w:r>
    </w:p>
    <w:p w14:paraId="07F3AB78" w14:textId="7777777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Информация о проведении заседания Инвестиционной комиссии в форме заочного голосования содержит:</w:t>
      </w:r>
    </w:p>
    <w:p w14:paraId="2A05DF88" w14:textId="23C60A23" w:rsidR="003D42F1" w:rsidRPr="003D42F1" w:rsidRDefault="00EB2A32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915C9">
        <w:rPr>
          <w:sz w:val="28"/>
          <w:szCs w:val="28"/>
        </w:rPr>
        <w:t>  </w:t>
      </w:r>
      <w:r w:rsidR="003D42F1" w:rsidRPr="003D42F1">
        <w:rPr>
          <w:sz w:val="28"/>
          <w:szCs w:val="28"/>
        </w:rPr>
        <w:t>указание на то, что заседание Инвестиционной комиссии осуществляется путем проведения заочного голосования;</w:t>
      </w:r>
    </w:p>
    <w:p w14:paraId="3E5D1C14" w14:textId="5E75D5AD" w:rsidR="003D42F1" w:rsidRPr="003D42F1" w:rsidRDefault="00EB2A32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915C9">
        <w:rPr>
          <w:sz w:val="28"/>
          <w:szCs w:val="28"/>
        </w:rPr>
        <w:t>  </w:t>
      </w:r>
      <w:r w:rsidR="003D42F1" w:rsidRPr="003D42F1">
        <w:rPr>
          <w:sz w:val="28"/>
          <w:szCs w:val="28"/>
        </w:rPr>
        <w:t>дату и время окончания срока приема бюллетеней для голосования;</w:t>
      </w:r>
    </w:p>
    <w:p w14:paraId="150B0389" w14:textId="4EB3CD9B" w:rsidR="003D42F1" w:rsidRPr="003D42F1" w:rsidRDefault="00EB2A32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915C9">
        <w:rPr>
          <w:sz w:val="28"/>
          <w:szCs w:val="28"/>
        </w:rPr>
        <w:t>  </w:t>
      </w:r>
      <w:r w:rsidR="003D42F1" w:rsidRPr="003D42F1">
        <w:rPr>
          <w:sz w:val="28"/>
          <w:szCs w:val="28"/>
        </w:rPr>
        <w:t>вопросы, включенные в повестку заочного заседания Инвестиционной комиссии;</w:t>
      </w:r>
    </w:p>
    <w:p w14:paraId="62935132" w14:textId="7C81FA33" w:rsidR="003D42F1" w:rsidRPr="003D42F1" w:rsidRDefault="00EB2A32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915C9">
        <w:rPr>
          <w:sz w:val="28"/>
          <w:szCs w:val="28"/>
        </w:rPr>
        <w:t>  </w:t>
      </w:r>
      <w:r w:rsidR="003D42F1" w:rsidRPr="003D42F1">
        <w:rPr>
          <w:sz w:val="28"/>
          <w:szCs w:val="28"/>
        </w:rPr>
        <w:t>бюллетень для заочного голосования по форме</w:t>
      </w:r>
      <w:r w:rsidR="007E343A">
        <w:rPr>
          <w:sz w:val="28"/>
          <w:szCs w:val="28"/>
        </w:rPr>
        <w:t>,</w:t>
      </w:r>
      <w:r w:rsidR="003D42F1" w:rsidRPr="003D42F1">
        <w:rPr>
          <w:sz w:val="28"/>
          <w:szCs w:val="28"/>
        </w:rPr>
        <w:t xml:space="preserve"> согласно приложению </w:t>
      </w:r>
      <w:r w:rsidR="002915C9">
        <w:rPr>
          <w:sz w:val="28"/>
          <w:szCs w:val="28"/>
        </w:rPr>
        <w:br/>
      </w:r>
      <w:r w:rsidR="003D42F1" w:rsidRPr="003D42F1">
        <w:rPr>
          <w:sz w:val="28"/>
          <w:szCs w:val="28"/>
        </w:rPr>
        <w:t>к настоящему Положению, а также все материалы по вынесенным на заочное голосование вопросам.</w:t>
      </w:r>
    </w:p>
    <w:p w14:paraId="489ECE5E" w14:textId="1F50ED3D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 xml:space="preserve">Решения по вопросам, вынесенным на заочное голосование, принимаются в сроки, указанные в информации, и направляются в виде сканированных копий заполненных бюллетеней </w:t>
      </w:r>
      <w:r w:rsidR="0015383B">
        <w:rPr>
          <w:sz w:val="28"/>
          <w:szCs w:val="28"/>
        </w:rPr>
        <w:t xml:space="preserve">на адрес электронной почты </w:t>
      </w:r>
      <w:r w:rsidR="00DD14D4">
        <w:rPr>
          <w:sz w:val="28"/>
          <w:szCs w:val="28"/>
        </w:rPr>
        <w:t>у</w:t>
      </w:r>
      <w:r w:rsidR="0015383B">
        <w:rPr>
          <w:sz w:val="28"/>
          <w:szCs w:val="28"/>
        </w:rPr>
        <w:t>правления по развитию инфраструктуры администрации Пермского муниципального</w:t>
      </w:r>
      <w:r w:rsidR="00EB2A32">
        <w:rPr>
          <w:sz w:val="28"/>
          <w:szCs w:val="28"/>
        </w:rPr>
        <w:t xml:space="preserve"> округа Пермского края</w:t>
      </w:r>
      <w:r w:rsidRPr="003D42F1">
        <w:rPr>
          <w:sz w:val="28"/>
          <w:szCs w:val="28"/>
        </w:rPr>
        <w:t>.</w:t>
      </w:r>
    </w:p>
    <w:p w14:paraId="0F5FD8DF" w14:textId="7777777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Бюллетени, направленные после времени и даты окончания приема бюллетеней, при подсчете голосов не учитываются.</w:t>
      </w:r>
    </w:p>
    <w:p w14:paraId="6B0FABFD" w14:textId="5E658FB6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 xml:space="preserve">Заочное заседание Инвестиционной комиссии является правомочным </w:t>
      </w:r>
      <w:r w:rsidR="007E343A">
        <w:rPr>
          <w:sz w:val="28"/>
          <w:szCs w:val="28"/>
        </w:rPr>
        <w:br/>
      </w:r>
      <w:r w:rsidRPr="003D42F1">
        <w:rPr>
          <w:sz w:val="28"/>
          <w:szCs w:val="28"/>
        </w:rPr>
        <w:t>в случае представления бюллетеней от не менее половины членов Инвестиционной комиссии до времени окончания срока приема бюллетеней.</w:t>
      </w:r>
    </w:p>
    <w:p w14:paraId="534605F7" w14:textId="7777777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Решения путем заочного голосования принимаются большинством голосов от общего числа лиц, участвующих в голосовании. В случае равенства голосов принятым считается решение, за которое проголосовал председатель Инвестиционной комиссии.</w:t>
      </w:r>
    </w:p>
    <w:p w14:paraId="405FB4B7" w14:textId="77777777" w:rsidR="003D42F1" w:rsidRPr="003D42F1" w:rsidRDefault="003D42F1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 w:rsidRPr="003D42F1">
        <w:rPr>
          <w:sz w:val="28"/>
          <w:szCs w:val="28"/>
        </w:rPr>
        <w:t>Бюллетень для заочного голосования прилагается к протоколу заочного заседания Инвестиционной комиссии.</w:t>
      </w:r>
    </w:p>
    <w:p w14:paraId="5FAB3076" w14:textId="3CC1481A" w:rsidR="0015383B" w:rsidRDefault="0015383B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202BF">
        <w:rPr>
          <w:sz w:val="28"/>
          <w:szCs w:val="28"/>
        </w:rPr>
        <w:t>1</w:t>
      </w:r>
      <w:r w:rsidR="007E343A">
        <w:rPr>
          <w:sz w:val="28"/>
          <w:szCs w:val="28"/>
        </w:rPr>
        <w:t>.  </w:t>
      </w:r>
      <w:r w:rsidR="003D42F1" w:rsidRPr="003D42F1">
        <w:rPr>
          <w:sz w:val="28"/>
          <w:szCs w:val="28"/>
        </w:rPr>
        <w:t xml:space="preserve">Дистанционное заседание </w:t>
      </w:r>
      <w:r>
        <w:rPr>
          <w:sz w:val="28"/>
          <w:szCs w:val="28"/>
        </w:rPr>
        <w:t>Инвестиционной к</w:t>
      </w:r>
      <w:r w:rsidR="003D42F1" w:rsidRPr="003D42F1">
        <w:rPr>
          <w:sz w:val="28"/>
          <w:szCs w:val="28"/>
        </w:rPr>
        <w:t xml:space="preserve">омиссии проводится </w:t>
      </w:r>
      <w:r w:rsidR="007E343A">
        <w:rPr>
          <w:sz w:val="28"/>
          <w:szCs w:val="28"/>
        </w:rPr>
        <w:br/>
      </w:r>
      <w:r w:rsidR="003D42F1" w:rsidRPr="003D42F1">
        <w:rPr>
          <w:sz w:val="28"/>
          <w:szCs w:val="28"/>
        </w:rPr>
        <w:t>с использованием</w:t>
      </w:r>
      <w:r w:rsidR="00B64EA6">
        <w:rPr>
          <w:sz w:val="28"/>
          <w:szCs w:val="28"/>
        </w:rPr>
        <w:t xml:space="preserve"> </w:t>
      </w:r>
      <w:r w:rsidR="003D42F1" w:rsidRPr="003D42F1">
        <w:rPr>
          <w:sz w:val="28"/>
          <w:szCs w:val="28"/>
        </w:rPr>
        <w:t>технических сре</w:t>
      </w:r>
      <w:proofErr w:type="gramStart"/>
      <w:r w:rsidR="003D42F1" w:rsidRPr="003D42F1">
        <w:rPr>
          <w:sz w:val="28"/>
          <w:szCs w:val="28"/>
        </w:rPr>
        <w:t>дств св</w:t>
      </w:r>
      <w:proofErr w:type="gramEnd"/>
      <w:r w:rsidR="003D42F1" w:rsidRPr="003D42F1">
        <w:rPr>
          <w:sz w:val="28"/>
          <w:szCs w:val="28"/>
        </w:rPr>
        <w:t>язи и обмена информацией, в том числе с</w:t>
      </w:r>
      <w:r w:rsidR="00B64EA6">
        <w:rPr>
          <w:sz w:val="28"/>
          <w:szCs w:val="28"/>
        </w:rPr>
        <w:t xml:space="preserve"> </w:t>
      </w:r>
      <w:r w:rsidR="003D42F1" w:rsidRPr="003D42F1">
        <w:rPr>
          <w:sz w:val="28"/>
          <w:szCs w:val="28"/>
        </w:rPr>
        <w:t>использованием системы видео-конференц-связи, в порядке, предусмотренном</w:t>
      </w:r>
      <w:r w:rsidR="00B64EA6">
        <w:rPr>
          <w:sz w:val="28"/>
          <w:szCs w:val="28"/>
        </w:rPr>
        <w:t xml:space="preserve"> </w:t>
      </w:r>
      <w:r w:rsidR="003D42F1" w:rsidRPr="003D42F1">
        <w:rPr>
          <w:sz w:val="28"/>
          <w:szCs w:val="28"/>
        </w:rPr>
        <w:t>пунктами 3.6-3.</w:t>
      </w:r>
      <w:r w:rsidR="004202BF">
        <w:rPr>
          <w:sz w:val="28"/>
          <w:szCs w:val="28"/>
        </w:rPr>
        <w:t>9</w:t>
      </w:r>
      <w:r w:rsidR="003D42F1" w:rsidRPr="003D42F1">
        <w:rPr>
          <w:sz w:val="28"/>
          <w:szCs w:val="28"/>
        </w:rPr>
        <w:t xml:space="preserve"> настоящего Положения.</w:t>
      </w:r>
    </w:p>
    <w:p w14:paraId="23BD6BE9" w14:textId="45878EE6" w:rsidR="00EC2C6C" w:rsidRPr="00A25E0C" w:rsidRDefault="0015383B" w:rsidP="003D42F1">
      <w:pPr>
        <w:autoSpaceDE w:val="0"/>
        <w:autoSpaceDN w:val="0"/>
        <w:spacing w:line="360" w:lineRule="exact"/>
        <w:ind w:firstLine="53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3.1</w:t>
      </w:r>
      <w:r w:rsidR="004202BF">
        <w:rPr>
          <w:sz w:val="28"/>
          <w:szCs w:val="28"/>
        </w:rPr>
        <w:t>2</w:t>
      </w:r>
      <w:r w:rsidR="007E343A">
        <w:rPr>
          <w:sz w:val="28"/>
          <w:szCs w:val="28"/>
        </w:rPr>
        <w:t>.  </w:t>
      </w:r>
      <w:r>
        <w:rPr>
          <w:sz w:val="28"/>
          <w:szCs w:val="28"/>
        </w:rPr>
        <w:t>З</w:t>
      </w:r>
      <w:r w:rsidR="003D42F1" w:rsidRPr="003D42F1">
        <w:rPr>
          <w:sz w:val="28"/>
          <w:szCs w:val="28"/>
        </w:rPr>
        <w:t>аседания Инвестиционной комиссии оформляются протоколом и направляются членам Инвестиционной комиссии и иным заинтересованным лицам в течение 5 дней со дня заседания.</w:t>
      </w:r>
    </w:p>
    <w:p w14:paraId="4DD22026" w14:textId="77777777" w:rsidR="00B64EA6" w:rsidRDefault="00B64EA6" w:rsidP="00CB7CBD">
      <w:pPr>
        <w:snapToGrid w:val="0"/>
        <w:spacing w:line="240" w:lineRule="exact"/>
        <w:ind w:left="609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3AF16A" w14:textId="4B779F10" w:rsidR="004202BF" w:rsidRPr="00CB7CBD" w:rsidRDefault="004202BF" w:rsidP="004202BF">
      <w:pPr>
        <w:snapToGrid w:val="0"/>
        <w:spacing w:line="240" w:lineRule="exact"/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CB7CBD">
        <w:rPr>
          <w:sz w:val="28"/>
          <w:szCs w:val="28"/>
        </w:rPr>
        <w:t xml:space="preserve"> </w:t>
      </w:r>
    </w:p>
    <w:p w14:paraId="21685EE8" w14:textId="77777777" w:rsidR="007E343A" w:rsidRDefault="004202BF" w:rsidP="004202BF">
      <w:pPr>
        <w:spacing w:line="240" w:lineRule="exact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4202BF">
        <w:rPr>
          <w:sz w:val="28"/>
          <w:szCs w:val="28"/>
        </w:rPr>
        <w:t xml:space="preserve">о комиссии </w:t>
      </w:r>
    </w:p>
    <w:p w14:paraId="7BB4E0D8" w14:textId="3C0D9ECE" w:rsidR="004202BF" w:rsidRPr="004202BF" w:rsidRDefault="004202BF" w:rsidP="004202BF">
      <w:pPr>
        <w:spacing w:line="240" w:lineRule="exact"/>
        <w:ind w:left="6096"/>
        <w:rPr>
          <w:sz w:val="28"/>
          <w:szCs w:val="28"/>
        </w:rPr>
      </w:pPr>
      <w:r w:rsidRPr="004202BF">
        <w:rPr>
          <w:sz w:val="28"/>
          <w:szCs w:val="28"/>
        </w:rPr>
        <w:t>по разработке и реализации инвестиционных проектов Пермского муниципального округа Пермского края</w:t>
      </w:r>
    </w:p>
    <w:p w14:paraId="0E88ECEB" w14:textId="77777777" w:rsidR="004202BF" w:rsidRDefault="004202BF" w:rsidP="004202BF">
      <w:pPr>
        <w:pStyle w:val="af2"/>
        <w:spacing w:before="0" w:beforeAutospacing="0" w:after="0" w:afterAutospacing="0"/>
        <w:jc w:val="center"/>
      </w:pPr>
    </w:p>
    <w:p w14:paraId="7383A304" w14:textId="77777777" w:rsidR="004202BF" w:rsidRPr="00EB2A32" w:rsidRDefault="004202BF" w:rsidP="004202BF">
      <w:pPr>
        <w:pStyle w:val="af2"/>
        <w:spacing w:before="0" w:beforeAutospacing="0" w:after="0" w:afterAutospacing="0"/>
        <w:jc w:val="center"/>
        <w:rPr>
          <w:b/>
        </w:rPr>
      </w:pPr>
      <w:r w:rsidRPr="00EB2A32">
        <w:rPr>
          <w:b/>
        </w:rPr>
        <w:t xml:space="preserve">БЮЛЛЕТЕНЬ </w:t>
      </w:r>
    </w:p>
    <w:p w14:paraId="1C11C51E" w14:textId="77777777" w:rsidR="004202BF" w:rsidRPr="00EB2A32" w:rsidRDefault="004202BF" w:rsidP="004202BF">
      <w:pPr>
        <w:pStyle w:val="af2"/>
        <w:spacing w:before="0" w:beforeAutospacing="0" w:after="0" w:afterAutospacing="0"/>
        <w:jc w:val="center"/>
        <w:rPr>
          <w:b/>
        </w:rPr>
      </w:pPr>
      <w:r w:rsidRPr="00EB2A32">
        <w:rPr>
          <w:b/>
        </w:rPr>
        <w:t xml:space="preserve">для заочного голосования по вопросам заседания комиссии </w:t>
      </w:r>
    </w:p>
    <w:p w14:paraId="70C3E2B1" w14:textId="77777777" w:rsidR="004202BF" w:rsidRDefault="004202BF" w:rsidP="004202BF">
      <w:pPr>
        <w:pStyle w:val="af2"/>
        <w:spacing w:before="0" w:beforeAutospacing="0" w:after="0" w:afterAutospacing="0"/>
        <w:jc w:val="center"/>
      </w:pPr>
      <w:r w:rsidRPr="00EB2A32">
        <w:rPr>
          <w:b/>
        </w:rPr>
        <w:t>по разработке и реализации инвестиционных проектов</w:t>
      </w:r>
      <w:r>
        <w:t xml:space="preserve"> </w:t>
      </w:r>
    </w:p>
    <w:p w14:paraId="25DC957E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1A5FB98C" w14:textId="77777777" w:rsidR="004202BF" w:rsidRDefault="004202BF" w:rsidP="004202BF">
      <w:pPr>
        <w:pStyle w:val="af2"/>
        <w:spacing w:before="0" w:beforeAutospacing="0" w:after="0" w:afterAutospacing="0"/>
        <w:jc w:val="center"/>
      </w:pPr>
      <w:r>
        <w:t xml:space="preserve">____________________________________________________________ </w:t>
      </w:r>
    </w:p>
    <w:p w14:paraId="655E013B" w14:textId="77777777" w:rsidR="004202BF" w:rsidRDefault="004202BF" w:rsidP="004202BF">
      <w:pPr>
        <w:pStyle w:val="af2"/>
        <w:spacing w:before="0" w:beforeAutospacing="0" w:after="0" w:afterAutospacing="0"/>
        <w:jc w:val="center"/>
      </w:pPr>
      <w:r>
        <w:t xml:space="preserve">(Ф.И.О. члена Инвестиционной комиссии) </w:t>
      </w:r>
    </w:p>
    <w:p w14:paraId="62621850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684B93C5" w14:textId="44D3363B" w:rsidR="004202BF" w:rsidRDefault="007E343A" w:rsidP="004202BF">
      <w:pPr>
        <w:pStyle w:val="af2"/>
        <w:spacing w:before="0" w:beforeAutospacing="0" w:after="0" w:afterAutospacing="0" w:line="288" w:lineRule="atLeast"/>
        <w:ind w:firstLine="540"/>
        <w:jc w:val="both"/>
      </w:pPr>
      <w:r>
        <w:t>Дата проведения заседания: «____»</w:t>
      </w:r>
      <w:r w:rsidR="004202BF">
        <w:t xml:space="preserve"> _________________ 20____ г. </w:t>
      </w:r>
    </w:p>
    <w:p w14:paraId="35F5A400" w14:textId="77777777" w:rsidR="004202BF" w:rsidRDefault="004202BF" w:rsidP="004202BF">
      <w:pPr>
        <w:pStyle w:val="af2"/>
        <w:spacing w:before="168" w:beforeAutospacing="0" w:after="0" w:afterAutospacing="0" w:line="288" w:lineRule="atLeast"/>
        <w:ind w:firstLine="540"/>
        <w:jc w:val="both"/>
      </w:pPr>
      <w:r>
        <w:t xml:space="preserve">Форма проведения заседания: </w:t>
      </w:r>
      <w:proofErr w:type="gramStart"/>
      <w:r>
        <w:t>заочное</w:t>
      </w:r>
      <w:proofErr w:type="gramEnd"/>
      <w:r>
        <w:t xml:space="preserve">. </w:t>
      </w:r>
    </w:p>
    <w:p w14:paraId="3670DD2F" w14:textId="2BA1696B" w:rsidR="004202BF" w:rsidRDefault="004202BF" w:rsidP="004202BF">
      <w:pPr>
        <w:pStyle w:val="af2"/>
        <w:spacing w:before="168" w:beforeAutospacing="0" w:after="0" w:afterAutospacing="0" w:line="288" w:lineRule="atLeast"/>
        <w:ind w:firstLine="540"/>
        <w:jc w:val="both"/>
      </w:pPr>
      <w:r>
        <w:t xml:space="preserve">Порядок решения вопроса повестки заседания: простое голосование по большинству голосов. </w:t>
      </w:r>
    </w:p>
    <w:p w14:paraId="22E22E24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5A10DB4A" w14:textId="77777777" w:rsidR="004202BF" w:rsidRDefault="004202BF" w:rsidP="004202BF">
      <w:pPr>
        <w:pStyle w:val="af2"/>
        <w:spacing w:before="0" w:beforeAutospacing="0" w:after="0" w:afterAutospacing="0" w:line="288" w:lineRule="atLeast"/>
        <w:ind w:firstLine="540"/>
        <w:jc w:val="both"/>
      </w:pPr>
      <w:r>
        <w:t xml:space="preserve">Вопросы повестки заседания: </w:t>
      </w:r>
    </w:p>
    <w:p w14:paraId="53B99946" w14:textId="77777777" w:rsidR="004202BF" w:rsidRDefault="004202BF" w:rsidP="004202BF">
      <w:pPr>
        <w:pStyle w:val="af2"/>
        <w:spacing w:before="168" w:beforeAutospacing="0" w:after="0" w:afterAutospacing="0" w:line="288" w:lineRule="atLeast"/>
        <w:ind w:firstLine="540"/>
        <w:jc w:val="both"/>
      </w:pPr>
      <w:r>
        <w:t xml:space="preserve">1. ________________________________________________________________________ </w:t>
      </w:r>
    </w:p>
    <w:p w14:paraId="1239E1C8" w14:textId="77777777" w:rsidR="004202BF" w:rsidRDefault="004202BF" w:rsidP="004202BF">
      <w:pPr>
        <w:pStyle w:val="af2"/>
        <w:spacing w:before="168" w:beforeAutospacing="0" w:after="0" w:afterAutospacing="0" w:line="288" w:lineRule="atLeast"/>
        <w:ind w:firstLine="540"/>
        <w:jc w:val="both"/>
      </w:pPr>
      <w:r>
        <w:t xml:space="preserve">2. ________________________________________________________________________ </w:t>
      </w:r>
    </w:p>
    <w:p w14:paraId="519776D8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89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3634"/>
        <w:gridCol w:w="530"/>
        <w:gridCol w:w="1111"/>
        <w:gridCol w:w="1735"/>
        <w:gridCol w:w="1719"/>
      </w:tblGrid>
      <w:tr w:rsidR="007E343A" w14:paraId="7001E81F" w14:textId="77777777" w:rsidTr="004202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7175B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7E490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Предлагаемый вариант решения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82E5F" w14:textId="767806E9" w:rsidR="004202BF" w:rsidRDefault="007E343A" w:rsidP="007E343A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</w:t>
            </w:r>
            <w:r w:rsidR="004202BF">
              <w:rPr>
                <w:sz w:val="19"/>
                <w:szCs w:val="19"/>
              </w:rPr>
              <w:t>За</w:t>
            </w:r>
            <w:r>
              <w:rPr>
                <w:sz w:val="19"/>
                <w:szCs w:val="19"/>
              </w:rPr>
              <w:t>»</w:t>
            </w:r>
            <w:r w:rsidR="004202BF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7C5FB" w14:textId="112BE143" w:rsidR="004202BF" w:rsidRDefault="007E343A" w:rsidP="007E343A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</w:t>
            </w:r>
            <w:r w:rsidR="004202BF">
              <w:rPr>
                <w:sz w:val="19"/>
                <w:szCs w:val="19"/>
              </w:rPr>
              <w:t>Против</w:t>
            </w:r>
            <w:r>
              <w:rPr>
                <w:sz w:val="19"/>
                <w:szCs w:val="19"/>
              </w:rPr>
              <w:t>»</w:t>
            </w:r>
            <w:r w:rsidR="004202BF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3155B" w14:textId="44B7B5C0" w:rsidR="004202BF" w:rsidRDefault="007E343A" w:rsidP="007E343A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</w:t>
            </w:r>
            <w:r w:rsidR="004202BF">
              <w:rPr>
                <w:sz w:val="19"/>
                <w:szCs w:val="19"/>
              </w:rPr>
              <w:t>Воздержался</w:t>
            </w:r>
            <w:r>
              <w:rPr>
                <w:sz w:val="19"/>
                <w:szCs w:val="19"/>
              </w:rPr>
              <w:t>»</w:t>
            </w:r>
            <w:r w:rsidR="004202BF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748D5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Особое мнение </w:t>
            </w:r>
          </w:p>
        </w:tc>
      </w:tr>
      <w:tr w:rsidR="007E343A" w14:paraId="4622FC3A" w14:textId="77777777" w:rsidTr="004202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D7D0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0546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D4FE8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F4C54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FEC36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5A836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</w:p>
        </w:tc>
      </w:tr>
      <w:tr w:rsidR="007E343A" w14:paraId="368DBD29" w14:textId="77777777" w:rsidTr="004202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32A64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E18B2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61A64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F2ADF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C7DDC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53A64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43A" w14:paraId="50349B71" w14:textId="77777777" w:rsidTr="004202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E9586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B2865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98821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820E0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1DE68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E1BFD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14:paraId="0D3C126C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549B80F1" w14:textId="2B8758FF" w:rsidR="004202BF" w:rsidRDefault="004202BF" w:rsidP="004202BF">
      <w:pPr>
        <w:pStyle w:val="af2"/>
        <w:spacing w:before="0" w:beforeAutospacing="0" w:after="0" w:afterAutospacing="0" w:line="288" w:lineRule="atLeast"/>
        <w:ind w:firstLine="540"/>
        <w:jc w:val="both"/>
      </w:pPr>
      <w:r>
        <w:t xml:space="preserve">Заполненный бюллетень должен быть собственноручно подписан членом Инвестиционной комиссии и не позднее </w:t>
      </w:r>
      <w:r w:rsidR="007E343A">
        <w:t>«</w:t>
      </w:r>
      <w:r>
        <w:t>____</w:t>
      </w:r>
      <w:r w:rsidR="007E343A">
        <w:t>»</w:t>
      </w:r>
      <w:r>
        <w:t xml:space="preserve"> __________________ 20____ г. направлен для подсчета голосов и подведения итогов голосования на адрес электронной почты Управления по развитию инфраструктуры администрации Пермского муниципального округа Пермского края </w:t>
      </w:r>
    </w:p>
    <w:p w14:paraId="6CAE70DE" w14:textId="77777777" w:rsidR="004202BF" w:rsidRDefault="004202BF" w:rsidP="004202BF">
      <w:pPr>
        <w:pStyle w:val="af2"/>
        <w:spacing w:before="168" w:beforeAutospacing="0" w:after="0" w:afterAutospacing="0" w:line="288" w:lineRule="atLeast"/>
        <w:ind w:firstLine="540"/>
        <w:jc w:val="both"/>
      </w:pPr>
      <w:r>
        <w:t xml:space="preserve">Итоги подсчета голосов будут отражены в протоколе заседания Инвестиционной комиссии. </w:t>
      </w:r>
    </w:p>
    <w:p w14:paraId="7B2CF43F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2313"/>
        <w:gridCol w:w="3537"/>
      </w:tblGrid>
      <w:tr w:rsidR="004202BF" w14:paraId="3B5B4EDC" w14:textId="77777777" w:rsidTr="004202BF">
        <w:tc>
          <w:tcPr>
            <w:tcW w:w="0" w:type="auto"/>
            <w:gridSpan w:val="3"/>
            <w:hideMark/>
          </w:tcPr>
          <w:p w14:paraId="06A321FB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Подпись голосующего члена </w:t>
            </w:r>
          </w:p>
        </w:tc>
      </w:tr>
      <w:tr w:rsidR="004202BF" w14:paraId="5CF2D017" w14:textId="77777777" w:rsidTr="004202BF">
        <w:tc>
          <w:tcPr>
            <w:tcW w:w="0" w:type="auto"/>
            <w:hideMark/>
          </w:tcPr>
          <w:p w14:paraId="38ED1BFF" w14:textId="77777777" w:rsidR="004202BF" w:rsidRDefault="004202BF">
            <w:pPr>
              <w:pStyle w:val="af2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Инвестиционной комиссии </w:t>
            </w:r>
          </w:p>
        </w:tc>
        <w:tc>
          <w:tcPr>
            <w:tcW w:w="0" w:type="auto"/>
            <w:hideMark/>
          </w:tcPr>
          <w:p w14:paraId="7B57E9D0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 </w:t>
            </w:r>
          </w:p>
          <w:p w14:paraId="76B1CB24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1DCB2A94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 </w:t>
            </w:r>
          </w:p>
          <w:p w14:paraId="162D250B" w14:textId="77777777" w:rsidR="004202BF" w:rsidRDefault="004202BF">
            <w:pPr>
              <w:pStyle w:val="af2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(расшифровка подписи) </w:t>
            </w:r>
          </w:p>
        </w:tc>
      </w:tr>
    </w:tbl>
    <w:p w14:paraId="6A25EBED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4BD8E0AD" w14:textId="77777777" w:rsidR="004202BF" w:rsidRDefault="004202BF" w:rsidP="004202BF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6D5FEC76" w14:textId="77777777" w:rsidR="004202BF" w:rsidRDefault="004202BF" w:rsidP="00CB7CBD">
      <w:pPr>
        <w:snapToGrid w:val="0"/>
        <w:spacing w:line="240" w:lineRule="exact"/>
        <w:ind w:left="6096"/>
        <w:rPr>
          <w:sz w:val="28"/>
          <w:szCs w:val="28"/>
        </w:rPr>
      </w:pPr>
    </w:p>
    <w:p w14:paraId="13FF5917" w14:textId="75D9821D" w:rsidR="004202BF" w:rsidRDefault="004202BF" w:rsidP="00CB7CBD">
      <w:pPr>
        <w:snapToGrid w:val="0"/>
        <w:spacing w:line="240" w:lineRule="exact"/>
        <w:ind w:left="609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EE573A" w14:textId="18C4B7F6" w:rsidR="00CB7CBD" w:rsidRPr="00CB7CBD" w:rsidRDefault="00CB7CBD" w:rsidP="00CB7CBD">
      <w:pPr>
        <w:snapToGrid w:val="0"/>
        <w:spacing w:line="240" w:lineRule="exact"/>
        <w:ind w:left="6096"/>
        <w:rPr>
          <w:sz w:val="28"/>
          <w:szCs w:val="28"/>
        </w:rPr>
      </w:pPr>
      <w:r w:rsidRPr="00CB7CBD">
        <w:rPr>
          <w:sz w:val="28"/>
          <w:szCs w:val="28"/>
        </w:rPr>
        <w:lastRenderedPageBreak/>
        <w:t xml:space="preserve">УТВЕРЖДЕН </w:t>
      </w:r>
    </w:p>
    <w:p w14:paraId="420BD0FA" w14:textId="77777777" w:rsidR="00CB7CBD" w:rsidRPr="004202BF" w:rsidRDefault="00CB7CBD" w:rsidP="00CB7CBD">
      <w:pPr>
        <w:spacing w:line="240" w:lineRule="exact"/>
        <w:ind w:left="6096"/>
        <w:rPr>
          <w:sz w:val="28"/>
          <w:szCs w:val="28"/>
        </w:rPr>
      </w:pPr>
      <w:r w:rsidRPr="004202BF">
        <w:rPr>
          <w:sz w:val="28"/>
          <w:szCs w:val="28"/>
        </w:rPr>
        <w:t>постановлением администрации Пермского муниципального округа Пермского края</w:t>
      </w:r>
    </w:p>
    <w:p w14:paraId="1CED5CBC" w14:textId="49097655" w:rsidR="00CB7CBD" w:rsidRPr="004202BF" w:rsidRDefault="00CB7CBD" w:rsidP="00CB7CBD">
      <w:pPr>
        <w:spacing w:line="240" w:lineRule="exact"/>
        <w:ind w:left="6096"/>
        <w:rPr>
          <w:sz w:val="28"/>
          <w:szCs w:val="28"/>
        </w:rPr>
      </w:pPr>
      <w:r w:rsidRPr="004202BF">
        <w:rPr>
          <w:sz w:val="28"/>
          <w:szCs w:val="28"/>
        </w:rPr>
        <w:t xml:space="preserve">от </w:t>
      </w:r>
      <w:r w:rsidR="007E343A">
        <w:rPr>
          <w:sz w:val="28"/>
          <w:szCs w:val="28"/>
        </w:rPr>
        <w:t xml:space="preserve"> </w:t>
      </w:r>
      <w:r w:rsidR="00A3104B">
        <w:rPr>
          <w:sz w:val="28"/>
          <w:szCs w:val="28"/>
        </w:rPr>
        <w:t>23.09.2025</w:t>
      </w:r>
      <w:r w:rsidR="007E343A">
        <w:rPr>
          <w:sz w:val="28"/>
          <w:szCs w:val="28"/>
        </w:rPr>
        <w:t xml:space="preserve"> </w:t>
      </w:r>
      <w:r w:rsidRPr="004202BF">
        <w:rPr>
          <w:sz w:val="28"/>
          <w:szCs w:val="28"/>
        </w:rPr>
        <w:t xml:space="preserve">№ </w:t>
      </w:r>
      <w:r w:rsidR="00A3104B" w:rsidRPr="00A3104B">
        <w:rPr>
          <w:sz w:val="28"/>
          <w:szCs w:val="28"/>
        </w:rPr>
        <w:t>299-2025-01-05.С-463</w:t>
      </w:r>
    </w:p>
    <w:p w14:paraId="3724CE13" w14:textId="2318C913" w:rsidR="00EC2C6C" w:rsidRPr="004202BF" w:rsidRDefault="00EC2C6C" w:rsidP="00EC2C6C">
      <w:pPr>
        <w:spacing w:line="240" w:lineRule="exact"/>
        <w:ind w:left="5954"/>
        <w:rPr>
          <w:sz w:val="28"/>
          <w:szCs w:val="28"/>
        </w:rPr>
      </w:pPr>
      <w:r w:rsidRPr="004202BF">
        <w:rPr>
          <w:sz w:val="28"/>
          <w:szCs w:val="28"/>
        </w:rPr>
        <w:t xml:space="preserve"> </w:t>
      </w:r>
    </w:p>
    <w:p w14:paraId="1A0292DC" w14:textId="77777777" w:rsidR="00EC2C6C" w:rsidRPr="004202BF" w:rsidRDefault="00EC2C6C" w:rsidP="00EC2C6C">
      <w:pPr>
        <w:spacing w:line="240" w:lineRule="exact"/>
        <w:jc w:val="right"/>
        <w:rPr>
          <w:sz w:val="28"/>
          <w:szCs w:val="20"/>
        </w:rPr>
      </w:pPr>
    </w:p>
    <w:p w14:paraId="6FC8C13C" w14:textId="77777777" w:rsidR="00EC2C6C" w:rsidRPr="004202BF" w:rsidRDefault="00EC2C6C" w:rsidP="00EC2C6C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3AA074C" w14:textId="77777777" w:rsidR="00EC2C6C" w:rsidRPr="004202BF" w:rsidRDefault="00EC2C6C" w:rsidP="00EC2C6C">
      <w:pPr>
        <w:spacing w:after="120"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02BF">
        <w:rPr>
          <w:rFonts w:eastAsia="Calibri"/>
          <w:b/>
          <w:bCs/>
          <w:sz w:val="28"/>
          <w:szCs w:val="28"/>
          <w:lang w:eastAsia="en-US"/>
        </w:rPr>
        <w:t>СОСТАВ</w:t>
      </w:r>
    </w:p>
    <w:p w14:paraId="2C089B90" w14:textId="77777777" w:rsidR="00A25E0C" w:rsidRPr="004202BF" w:rsidRDefault="00A25E0C" w:rsidP="00EC2C6C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02BF">
        <w:rPr>
          <w:rFonts w:eastAsia="Calibri"/>
          <w:b/>
          <w:bCs/>
          <w:sz w:val="28"/>
          <w:szCs w:val="28"/>
          <w:lang w:eastAsia="en-US"/>
        </w:rPr>
        <w:t xml:space="preserve">комиссии по разработке и реализации инвестиционных проектов Пермского муниципального округа Пермского края </w:t>
      </w:r>
    </w:p>
    <w:p w14:paraId="1FD417A7" w14:textId="77777777" w:rsidR="00EC2C6C" w:rsidRPr="004202BF" w:rsidRDefault="00EC2C6C" w:rsidP="00EC2C6C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69C379D" w14:textId="77777777" w:rsidR="00EC2C6C" w:rsidRPr="004202BF" w:rsidRDefault="00EC2C6C" w:rsidP="00EC2C6C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9"/>
        <w:gridCol w:w="6662"/>
      </w:tblGrid>
      <w:tr w:rsidR="00EC2C6C" w:rsidRPr="004202BF" w14:paraId="4BF604D6" w14:textId="77777777" w:rsidTr="00A742DF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20E429F" w14:textId="20CB60C2" w:rsidR="00EC2C6C" w:rsidRDefault="004202BF" w:rsidP="00F94592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Председатель:</w:t>
            </w:r>
          </w:p>
          <w:p w14:paraId="74AEA4A4" w14:textId="77777777" w:rsidR="004202BF" w:rsidRPr="004202BF" w:rsidRDefault="004202BF" w:rsidP="00F94592">
            <w:pPr>
              <w:rPr>
                <w:sz w:val="28"/>
                <w:szCs w:val="28"/>
              </w:rPr>
            </w:pPr>
          </w:p>
          <w:p w14:paraId="041811FA" w14:textId="77777777" w:rsidR="00132584" w:rsidRDefault="0015383B" w:rsidP="00F94592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 xml:space="preserve">Андрианова </w:t>
            </w:r>
          </w:p>
          <w:p w14:paraId="0A6672A5" w14:textId="2A357A1F" w:rsidR="00EC2C6C" w:rsidRPr="004202BF" w:rsidRDefault="0015383B" w:rsidP="009011D9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О</w:t>
            </w:r>
            <w:r w:rsidR="009011D9">
              <w:rPr>
                <w:sz w:val="28"/>
                <w:szCs w:val="28"/>
              </w:rPr>
              <w:t xml:space="preserve">льга </w:t>
            </w:r>
            <w:r w:rsidR="00791269">
              <w:rPr>
                <w:sz w:val="28"/>
                <w:szCs w:val="28"/>
              </w:rPr>
              <w:t>Н</w:t>
            </w:r>
            <w:r w:rsidR="009011D9">
              <w:rPr>
                <w:sz w:val="28"/>
                <w:szCs w:val="28"/>
              </w:rPr>
              <w:t>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48ED39" w14:textId="77777777" w:rsidR="00EC2C6C" w:rsidRDefault="00EC2C6C" w:rsidP="00F94592">
            <w:pPr>
              <w:tabs>
                <w:tab w:val="left" w:pos="7560"/>
              </w:tabs>
              <w:rPr>
                <w:sz w:val="28"/>
                <w:szCs w:val="28"/>
              </w:rPr>
            </w:pPr>
          </w:p>
          <w:p w14:paraId="6AEF2F6C" w14:textId="77777777" w:rsidR="004202BF" w:rsidRPr="004202BF" w:rsidRDefault="004202BF" w:rsidP="00F94592">
            <w:pPr>
              <w:tabs>
                <w:tab w:val="left" w:pos="7560"/>
              </w:tabs>
              <w:rPr>
                <w:sz w:val="28"/>
                <w:szCs w:val="28"/>
              </w:rPr>
            </w:pPr>
          </w:p>
          <w:p w14:paraId="63C16FE8" w14:textId="77777777" w:rsidR="00EC2C6C" w:rsidRPr="004202BF" w:rsidRDefault="00EC2C6C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EF0D12" w14:textId="77777777" w:rsidR="00EC2C6C" w:rsidRDefault="00EC2C6C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74FB2835" w14:textId="77777777" w:rsidR="004202BF" w:rsidRPr="004202BF" w:rsidRDefault="004202BF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252D0A6F" w14:textId="2FA063C6" w:rsidR="00EC2C6C" w:rsidRPr="004202BF" w:rsidRDefault="007E343A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5383B" w:rsidRPr="004202BF">
              <w:rPr>
                <w:sz w:val="28"/>
                <w:szCs w:val="28"/>
              </w:rPr>
              <w:t>лава</w:t>
            </w:r>
            <w:r w:rsidR="00EC2C6C" w:rsidRPr="004202BF">
              <w:rPr>
                <w:sz w:val="28"/>
                <w:szCs w:val="28"/>
              </w:rPr>
              <w:t xml:space="preserve"> Пермского муниципального округа Пермского края, председатель комиссии</w:t>
            </w:r>
          </w:p>
        </w:tc>
      </w:tr>
      <w:tr w:rsidR="00EC2C6C" w:rsidRPr="004202BF" w14:paraId="0ECD006D" w14:textId="77777777" w:rsidTr="00A742DF">
        <w:trPr>
          <w:trHeight w:val="1087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606128E" w14:textId="77777777" w:rsidR="00132584" w:rsidRDefault="0015383B" w:rsidP="00F94592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 xml:space="preserve">Мясоедов </w:t>
            </w:r>
          </w:p>
          <w:p w14:paraId="34497A44" w14:textId="3BBF0F82" w:rsidR="00EC2C6C" w:rsidRPr="004202BF" w:rsidRDefault="0015383B" w:rsidP="009011D9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Д</w:t>
            </w:r>
            <w:r w:rsidR="009011D9">
              <w:rPr>
                <w:sz w:val="28"/>
                <w:szCs w:val="28"/>
              </w:rPr>
              <w:t xml:space="preserve">митрий </w:t>
            </w:r>
            <w:r w:rsidR="00791269">
              <w:rPr>
                <w:sz w:val="28"/>
                <w:szCs w:val="28"/>
              </w:rPr>
              <w:t>А</w:t>
            </w:r>
            <w:r w:rsidR="009011D9">
              <w:rPr>
                <w:sz w:val="28"/>
                <w:szCs w:val="28"/>
              </w:rPr>
              <w:t>натольевич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CA6624" w14:textId="77777777" w:rsidR="00EC2C6C" w:rsidRPr="004202BF" w:rsidRDefault="00EC2C6C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C07ECA" w14:textId="726E199C" w:rsidR="00EC2C6C" w:rsidRPr="004202BF" w:rsidRDefault="007E343A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383B" w:rsidRPr="004202BF">
              <w:rPr>
                <w:sz w:val="28"/>
                <w:szCs w:val="28"/>
              </w:rPr>
              <w:t>ервый заместитель главы</w:t>
            </w:r>
            <w:r w:rsidR="00EC2C6C" w:rsidRPr="004202BF">
              <w:rPr>
                <w:sz w:val="28"/>
                <w:szCs w:val="28"/>
              </w:rPr>
              <w:t xml:space="preserve"> администрации Пермского муниципального округа Пермского края, заместитель председателя комиссии</w:t>
            </w:r>
          </w:p>
        </w:tc>
      </w:tr>
      <w:tr w:rsidR="00EC2C6C" w:rsidRPr="004202BF" w14:paraId="724EC5A9" w14:textId="77777777" w:rsidTr="00A742DF">
        <w:trPr>
          <w:trHeight w:val="1446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3B1236F7" w14:textId="77777777" w:rsidR="00132584" w:rsidRDefault="005E30AD" w:rsidP="00F94592">
            <w:pPr>
              <w:rPr>
                <w:sz w:val="28"/>
                <w:szCs w:val="28"/>
              </w:rPr>
            </w:pPr>
            <w:proofErr w:type="spellStart"/>
            <w:r w:rsidRPr="00AF0F70">
              <w:rPr>
                <w:sz w:val="28"/>
                <w:szCs w:val="28"/>
              </w:rPr>
              <w:t>Мандрыгин</w:t>
            </w:r>
            <w:proofErr w:type="spellEnd"/>
            <w:r w:rsidRPr="00AF0F70">
              <w:rPr>
                <w:sz w:val="28"/>
                <w:szCs w:val="28"/>
              </w:rPr>
              <w:t xml:space="preserve"> </w:t>
            </w:r>
          </w:p>
          <w:p w14:paraId="6995FE6E" w14:textId="6C0B5805" w:rsidR="00EC2C6C" w:rsidRPr="00AF0F70" w:rsidRDefault="005E30AD" w:rsidP="00F94592">
            <w:pPr>
              <w:rPr>
                <w:sz w:val="28"/>
                <w:szCs w:val="28"/>
              </w:rPr>
            </w:pPr>
            <w:r w:rsidRPr="00AF0F70">
              <w:rPr>
                <w:sz w:val="28"/>
                <w:szCs w:val="28"/>
              </w:rPr>
              <w:t>И</w:t>
            </w:r>
            <w:r w:rsidR="009011D9">
              <w:rPr>
                <w:sz w:val="28"/>
                <w:szCs w:val="28"/>
              </w:rPr>
              <w:t xml:space="preserve">горь </w:t>
            </w:r>
            <w:r w:rsidRPr="00AF0F70">
              <w:rPr>
                <w:sz w:val="28"/>
                <w:szCs w:val="28"/>
              </w:rPr>
              <w:t>Н</w:t>
            </w:r>
            <w:r w:rsidR="009011D9">
              <w:rPr>
                <w:sz w:val="28"/>
                <w:szCs w:val="28"/>
              </w:rPr>
              <w:t>иколаевич</w:t>
            </w:r>
          </w:p>
          <w:p w14:paraId="2F92BDAF" w14:textId="77777777" w:rsidR="00EC2C6C" w:rsidRPr="00AF0F70" w:rsidRDefault="00EC2C6C" w:rsidP="00F94592">
            <w:pPr>
              <w:rPr>
                <w:sz w:val="28"/>
                <w:szCs w:val="28"/>
              </w:rPr>
            </w:pPr>
          </w:p>
          <w:p w14:paraId="2B83B4B2" w14:textId="77777777" w:rsidR="004202BF" w:rsidRPr="00AF0F70" w:rsidRDefault="004202BF" w:rsidP="00F94592">
            <w:pPr>
              <w:rPr>
                <w:sz w:val="28"/>
                <w:szCs w:val="28"/>
              </w:rPr>
            </w:pPr>
          </w:p>
          <w:p w14:paraId="76B7ED7F" w14:textId="77777777" w:rsidR="004202BF" w:rsidRPr="00AF0F70" w:rsidRDefault="004202BF" w:rsidP="00F94592">
            <w:pPr>
              <w:rPr>
                <w:sz w:val="28"/>
                <w:szCs w:val="28"/>
              </w:rPr>
            </w:pPr>
          </w:p>
          <w:p w14:paraId="091F235E" w14:textId="77777777" w:rsidR="004202BF" w:rsidRPr="00AF0F70" w:rsidRDefault="004202BF" w:rsidP="00F94592">
            <w:pPr>
              <w:rPr>
                <w:sz w:val="28"/>
                <w:szCs w:val="28"/>
              </w:rPr>
            </w:pPr>
          </w:p>
          <w:p w14:paraId="0A9C74CA" w14:textId="77777777" w:rsidR="004202BF" w:rsidRPr="00AF0F70" w:rsidRDefault="004202BF" w:rsidP="00F94592">
            <w:pPr>
              <w:rPr>
                <w:sz w:val="28"/>
                <w:szCs w:val="28"/>
              </w:rPr>
            </w:pPr>
          </w:p>
          <w:p w14:paraId="354BB4DD" w14:textId="77777777" w:rsidR="004202BF" w:rsidRPr="00AF0F70" w:rsidRDefault="004202BF" w:rsidP="00F94592">
            <w:pPr>
              <w:rPr>
                <w:sz w:val="28"/>
                <w:szCs w:val="28"/>
              </w:rPr>
            </w:pPr>
            <w:r w:rsidRPr="00AF0F70">
              <w:rPr>
                <w:sz w:val="28"/>
                <w:szCs w:val="28"/>
              </w:rPr>
              <w:t>Секретарь:</w:t>
            </w:r>
          </w:p>
          <w:p w14:paraId="1CE5A9E3" w14:textId="77777777" w:rsidR="004202BF" w:rsidRPr="00AF0F70" w:rsidRDefault="004202BF" w:rsidP="00F94592">
            <w:pPr>
              <w:rPr>
                <w:sz w:val="28"/>
                <w:szCs w:val="28"/>
              </w:rPr>
            </w:pPr>
          </w:p>
          <w:p w14:paraId="45E61932" w14:textId="77777777" w:rsidR="00132584" w:rsidRDefault="00AF0F70" w:rsidP="00F94592">
            <w:pPr>
              <w:rPr>
                <w:sz w:val="28"/>
                <w:szCs w:val="28"/>
              </w:rPr>
            </w:pPr>
            <w:r w:rsidRPr="00AF0F70">
              <w:rPr>
                <w:sz w:val="28"/>
                <w:szCs w:val="28"/>
              </w:rPr>
              <w:t xml:space="preserve">Пешков </w:t>
            </w:r>
          </w:p>
          <w:p w14:paraId="31B322A3" w14:textId="5B2D39AE" w:rsidR="00D77337" w:rsidRPr="00AF0F70" w:rsidRDefault="00AF0F70" w:rsidP="00F94592">
            <w:pPr>
              <w:rPr>
                <w:sz w:val="28"/>
                <w:szCs w:val="28"/>
              </w:rPr>
            </w:pPr>
            <w:r w:rsidRPr="00AF0F70">
              <w:rPr>
                <w:sz w:val="28"/>
                <w:szCs w:val="28"/>
              </w:rPr>
              <w:t>П</w:t>
            </w:r>
            <w:r w:rsidR="009011D9">
              <w:rPr>
                <w:sz w:val="28"/>
                <w:szCs w:val="28"/>
              </w:rPr>
              <w:t xml:space="preserve">авел </w:t>
            </w:r>
            <w:r w:rsidRPr="00AF0F70">
              <w:rPr>
                <w:sz w:val="28"/>
                <w:szCs w:val="28"/>
              </w:rPr>
              <w:t>А</w:t>
            </w:r>
            <w:r w:rsidR="00A742DF">
              <w:rPr>
                <w:sz w:val="28"/>
                <w:szCs w:val="28"/>
              </w:rPr>
              <w:t>ндреевич</w:t>
            </w:r>
          </w:p>
          <w:p w14:paraId="2786C42E" w14:textId="4A7F3EB0" w:rsidR="00D77337" w:rsidRPr="00AF0F70" w:rsidRDefault="00D77337" w:rsidP="00F945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665994" w14:textId="77777777" w:rsidR="00EC2C6C" w:rsidRPr="00AF0F70" w:rsidRDefault="00EC2C6C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AF0F70">
              <w:rPr>
                <w:sz w:val="28"/>
                <w:szCs w:val="28"/>
              </w:rPr>
              <w:t>-</w:t>
            </w:r>
          </w:p>
          <w:p w14:paraId="55874DB1" w14:textId="77777777" w:rsidR="004202BF" w:rsidRPr="00AF0F70" w:rsidRDefault="004202BF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42BC71B7" w14:textId="77777777" w:rsidR="004202BF" w:rsidRPr="00AF0F70" w:rsidRDefault="004202BF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2636155" w14:textId="77777777" w:rsidR="004202BF" w:rsidRPr="00AF0F70" w:rsidRDefault="004202BF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4999CA47" w14:textId="77777777" w:rsidR="004202BF" w:rsidRPr="00AF0F70" w:rsidRDefault="004202BF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2BF1DBD0" w14:textId="77777777" w:rsidR="004202BF" w:rsidRPr="00AF0F70" w:rsidRDefault="004202BF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1CD9F66D" w14:textId="77777777" w:rsidR="00D77337" w:rsidRPr="00AF0F70" w:rsidRDefault="00D77337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FDD33A2" w14:textId="77777777" w:rsidR="00D77337" w:rsidRPr="00AF0F70" w:rsidRDefault="00D77337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7DC2DE08" w14:textId="77777777" w:rsidR="00132584" w:rsidRDefault="00132584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2122F2A0" w14:textId="788A821E" w:rsidR="004202BF" w:rsidRPr="00AF0F70" w:rsidRDefault="004202BF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AF0F70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8C1299" w14:textId="2316605F" w:rsidR="004202BF" w:rsidRPr="00AF0F70" w:rsidRDefault="007E343A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E30AD" w:rsidRPr="00AF0F70">
              <w:rPr>
                <w:sz w:val="28"/>
                <w:szCs w:val="28"/>
              </w:rPr>
              <w:t>аместитель главы администрации Пермского муниципального округа Пермского края, возглавляющий функционально-целевой блок «Развитие жилищно-коммунального хозяйства»</w:t>
            </w:r>
            <w:r w:rsidR="00F94592" w:rsidRPr="00AF0F70">
              <w:rPr>
                <w:sz w:val="28"/>
                <w:szCs w:val="28"/>
              </w:rPr>
              <w:t>, заместитель председателя комиссии</w:t>
            </w:r>
          </w:p>
          <w:p w14:paraId="72929541" w14:textId="77777777" w:rsidR="00791269" w:rsidRPr="00AF0F70" w:rsidRDefault="00791269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70CF6832" w14:textId="77777777" w:rsidR="00D77337" w:rsidRPr="00AF0F70" w:rsidRDefault="00D77337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4412B63A" w14:textId="77777777" w:rsidR="00D77337" w:rsidRPr="00AF0F70" w:rsidRDefault="00D77337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37CCC674" w14:textId="77777777" w:rsidR="00132584" w:rsidRDefault="00132584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6BB267BF" w14:textId="14B26CC4" w:rsidR="004202BF" w:rsidRPr="004202BF" w:rsidRDefault="00DD14D4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 w:rsidRPr="00AF0F70">
              <w:rPr>
                <w:sz w:val="28"/>
                <w:szCs w:val="28"/>
              </w:rPr>
              <w:t>консультант</w:t>
            </w:r>
            <w:r w:rsidR="007E343A">
              <w:rPr>
                <w:sz w:val="28"/>
                <w:szCs w:val="28"/>
              </w:rPr>
              <w:t xml:space="preserve"> у</w:t>
            </w:r>
            <w:r w:rsidR="004202BF" w:rsidRPr="00AF0F70">
              <w:rPr>
                <w:sz w:val="28"/>
                <w:szCs w:val="28"/>
              </w:rPr>
              <w:t>правления по развитию инфраструктуры администрации Пермского муниципального округа</w:t>
            </w:r>
            <w:r w:rsidR="009A18ED" w:rsidRPr="00AF0F70">
              <w:rPr>
                <w:sz w:val="28"/>
                <w:szCs w:val="28"/>
              </w:rPr>
              <w:t xml:space="preserve"> Пермского края</w:t>
            </w:r>
          </w:p>
          <w:p w14:paraId="47F08C9A" w14:textId="7B93C0CD" w:rsidR="004202BF" w:rsidRPr="004202BF" w:rsidRDefault="004202BF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</w:tc>
      </w:tr>
      <w:tr w:rsidR="003553D5" w:rsidRPr="004202BF" w14:paraId="0FB77386" w14:textId="77777777" w:rsidTr="00A742DF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301DCCE" w14:textId="77777777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Члены комиссии:</w:t>
            </w:r>
          </w:p>
          <w:p w14:paraId="0980A0C8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2FFDA2BE" w14:textId="3A2003D5" w:rsidR="003553D5" w:rsidRDefault="003553D5" w:rsidP="00F9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Гордиенко Д</w:t>
            </w:r>
            <w:r w:rsidR="009011D9">
              <w:rPr>
                <w:sz w:val="28"/>
                <w:szCs w:val="28"/>
              </w:rPr>
              <w:t xml:space="preserve">митрий </w:t>
            </w:r>
            <w:r>
              <w:rPr>
                <w:sz w:val="28"/>
                <w:szCs w:val="28"/>
              </w:rPr>
              <w:t>В</w:t>
            </w:r>
            <w:r w:rsidR="009011D9">
              <w:rPr>
                <w:sz w:val="28"/>
                <w:szCs w:val="28"/>
              </w:rPr>
              <w:t>ладимирович</w:t>
            </w:r>
          </w:p>
          <w:p w14:paraId="26A4D93F" w14:textId="5B5E0433" w:rsidR="003553D5" w:rsidRPr="004202BF" w:rsidRDefault="003553D5" w:rsidP="00F945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097BC0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7CDD56E7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70109BBF" w14:textId="0F86496A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606D60" w14:textId="77777777" w:rsidR="003553D5" w:rsidRDefault="003553D5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2050E00E" w14:textId="77777777" w:rsidR="003553D5" w:rsidRDefault="003553D5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20A5B257" w14:textId="4775294B" w:rsidR="003553D5" w:rsidRPr="004202BF" w:rsidRDefault="007E343A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553D5" w:rsidRPr="004202BF">
              <w:rPr>
                <w:sz w:val="28"/>
                <w:szCs w:val="28"/>
              </w:rPr>
              <w:t xml:space="preserve">редседатель Думы Пермского муниципального округа </w:t>
            </w:r>
            <w:r w:rsidR="003553D5" w:rsidRPr="009A18ED">
              <w:rPr>
                <w:sz w:val="28"/>
                <w:szCs w:val="28"/>
              </w:rPr>
              <w:t xml:space="preserve">Пермского края </w:t>
            </w:r>
            <w:r w:rsidR="003553D5" w:rsidRPr="004202BF">
              <w:rPr>
                <w:sz w:val="28"/>
                <w:szCs w:val="28"/>
              </w:rPr>
              <w:t>(по согласованию)</w:t>
            </w:r>
          </w:p>
        </w:tc>
      </w:tr>
      <w:tr w:rsidR="003553D5" w:rsidRPr="004202BF" w14:paraId="54A8D5C6" w14:textId="77777777" w:rsidTr="00A742DF">
        <w:tc>
          <w:tcPr>
            <w:tcW w:w="28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BD489" w14:textId="793FE488" w:rsidR="003553D5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r w:rsidRPr="003553D5">
              <w:rPr>
                <w:sz w:val="28"/>
                <w:szCs w:val="28"/>
              </w:rPr>
              <w:t>Баталов М</w:t>
            </w:r>
            <w:r w:rsidR="009011D9">
              <w:rPr>
                <w:sz w:val="28"/>
                <w:szCs w:val="28"/>
              </w:rPr>
              <w:t xml:space="preserve">аксим </w:t>
            </w:r>
            <w:r w:rsidRPr="003553D5">
              <w:rPr>
                <w:sz w:val="28"/>
                <w:szCs w:val="28"/>
              </w:rPr>
              <w:t>А</w:t>
            </w:r>
            <w:r w:rsidR="009011D9">
              <w:rPr>
                <w:sz w:val="28"/>
                <w:szCs w:val="28"/>
              </w:rPr>
              <w:t>лександрович</w:t>
            </w:r>
          </w:p>
          <w:p w14:paraId="233538CE" w14:textId="77777777" w:rsidR="003553D5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  <w:p w14:paraId="4BD0F0AE" w14:textId="77777777" w:rsidR="003553D5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  <w:p w14:paraId="3F965DDE" w14:textId="77777777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  <w:p w14:paraId="6742A736" w14:textId="232F33AA" w:rsidR="003553D5" w:rsidRPr="004202BF" w:rsidRDefault="003553D5" w:rsidP="00F945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Норицин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9011D9">
              <w:rPr>
                <w:sz w:val="28"/>
                <w:szCs w:val="28"/>
              </w:rPr>
              <w:t xml:space="preserve">лексей </w:t>
            </w:r>
            <w:r>
              <w:rPr>
                <w:sz w:val="28"/>
                <w:szCs w:val="28"/>
              </w:rPr>
              <w:t>А</w:t>
            </w:r>
            <w:r w:rsidR="009011D9">
              <w:rPr>
                <w:sz w:val="28"/>
                <w:szCs w:val="28"/>
              </w:rPr>
              <w:t>лександрович</w:t>
            </w:r>
          </w:p>
          <w:p w14:paraId="0315A8AC" w14:textId="77777777" w:rsidR="003553D5" w:rsidRPr="004202BF" w:rsidRDefault="003553D5" w:rsidP="00F94592">
            <w:pPr>
              <w:rPr>
                <w:sz w:val="28"/>
                <w:szCs w:val="28"/>
              </w:rPr>
            </w:pPr>
          </w:p>
          <w:p w14:paraId="70F49118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222F010D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28B9EF13" w14:textId="77777777" w:rsidR="00A742DF" w:rsidRDefault="003553D5" w:rsidP="003553D5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proofErr w:type="gramStart"/>
            <w:r w:rsidRPr="004202BF">
              <w:rPr>
                <w:sz w:val="28"/>
                <w:szCs w:val="28"/>
              </w:rPr>
              <w:t>Норова</w:t>
            </w:r>
            <w:proofErr w:type="gramEnd"/>
            <w:r w:rsidRPr="004202BF">
              <w:rPr>
                <w:sz w:val="28"/>
                <w:szCs w:val="28"/>
              </w:rPr>
              <w:t xml:space="preserve"> </w:t>
            </w:r>
          </w:p>
          <w:p w14:paraId="334BEAAA" w14:textId="00156C45" w:rsidR="003553D5" w:rsidRDefault="003553D5" w:rsidP="003553D5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М</w:t>
            </w:r>
            <w:r w:rsidR="009011D9">
              <w:rPr>
                <w:sz w:val="28"/>
                <w:szCs w:val="28"/>
              </w:rPr>
              <w:t xml:space="preserve">ария </w:t>
            </w:r>
            <w:r w:rsidRPr="004202BF">
              <w:rPr>
                <w:sz w:val="28"/>
                <w:szCs w:val="28"/>
              </w:rPr>
              <w:t>В</w:t>
            </w:r>
            <w:r w:rsidR="009011D9">
              <w:rPr>
                <w:sz w:val="28"/>
                <w:szCs w:val="28"/>
              </w:rPr>
              <w:t>икторовна</w:t>
            </w:r>
          </w:p>
          <w:p w14:paraId="5AB04C39" w14:textId="77777777" w:rsidR="003553D5" w:rsidRPr="004202BF" w:rsidRDefault="003553D5" w:rsidP="00F94592">
            <w:pPr>
              <w:rPr>
                <w:sz w:val="28"/>
                <w:szCs w:val="28"/>
              </w:rPr>
            </w:pPr>
          </w:p>
          <w:p w14:paraId="611C0C1A" w14:textId="010119EE" w:rsidR="003553D5" w:rsidRDefault="003553D5" w:rsidP="00F94592">
            <w:pPr>
              <w:rPr>
                <w:sz w:val="28"/>
                <w:szCs w:val="28"/>
              </w:rPr>
            </w:pPr>
          </w:p>
          <w:p w14:paraId="5770AE46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18DA8CAC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135362C7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50BC3799" w14:textId="77777777" w:rsidR="00132584" w:rsidRDefault="003553D5" w:rsidP="00F9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202BF">
              <w:rPr>
                <w:sz w:val="28"/>
                <w:szCs w:val="28"/>
              </w:rPr>
              <w:t xml:space="preserve">ладких </w:t>
            </w:r>
          </w:p>
          <w:p w14:paraId="51DADA03" w14:textId="5965189C" w:rsidR="003553D5" w:rsidRPr="004202BF" w:rsidRDefault="003553D5" w:rsidP="00F94592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Т</w:t>
            </w:r>
            <w:r w:rsidR="009011D9">
              <w:rPr>
                <w:sz w:val="28"/>
                <w:szCs w:val="28"/>
              </w:rPr>
              <w:t xml:space="preserve">атьяна </w:t>
            </w:r>
            <w:r w:rsidRPr="004202BF">
              <w:rPr>
                <w:sz w:val="28"/>
                <w:szCs w:val="28"/>
              </w:rPr>
              <w:t>Н</w:t>
            </w:r>
            <w:r w:rsidR="009011D9">
              <w:rPr>
                <w:sz w:val="28"/>
                <w:szCs w:val="28"/>
              </w:rPr>
              <w:t>иколаевна</w:t>
            </w:r>
          </w:p>
          <w:p w14:paraId="53EA969B" w14:textId="77777777" w:rsidR="003553D5" w:rsidRPr="004202BF" w:rsidRDefault="003553D5" w:rsidP="00F94592">
            <w:pPr>
              <w:rPr>
                <w:sz w:val="28"/>
                <w:szCs w:val="28"/>
              </w:rPr>
            </w:pPr>
          </w:p>
          <w:p w14:paraId="7C74CEB4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386916A7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269444F5" w14:textId="77777777" w:rsidR="003553D5" w:rsidRPr="003553D5" w:rsidRDefault="003553D5" w:rsidP="00F94592">
            <w:pPr>
              <w:rPr>
                <w:sz w:val="20"/>
                <w:szCs w:val="20"/>
              </w:rPr>
            </w:pPr>
          </w:p>
          <w:p w14:paraId="07F18B66" w14:textId="77777777" w:rsidR="00132584" w:rsidRDefault="003553D5" w:rsidP="00F94592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 xml:space="preserve">Генкин </w:t>
            </w:r>
          </w:p>
          <w:p w14:paraId="000FC0D2" w14:textId="30A6B1F6" w:rsidR="003553D5" w:rsidRPr="004202BF" w:rsidRDefault="003553D5" w:rsidP="00F94592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Д</w:t>
            </w:r>
            <w:r w:rsidR="009011D9">
              <w:rPr>
                <w:sz w:val="28"/>
                <w:szCs w:val="28"/>
              </w:rPr>
              <w:t xml:space="preserve">митрий </w:t>
            </w:r>
            <w:r w:rsidRPr="004202BF">
              <w:rPr>
                <w:sz w:val="28"/>
                <w:szCs w:val="28"/>
              </w:rPr>
              <w:t>Г</w:t>
            </w:r>
            <w:r w:rsidR="009011D9" w:rsidRPr="009011D9">
              <w:rPr>
                <w:sz w:val="28"/>
                <w:szCs w:val="28"/>
              </w:rPr>
              <w:t>ригорьевич</w:t>
            </w:r>
          </w:p>
          <w:p w14:paraId="20DCE315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55006502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28808F10" w14:textId="77777777" w:rsidR="003553D5" w:rsidRPr="003553D5" w:rsidRDefault="003553D5" w:rsidP="00F94592">
            <w:pPr>
              <w:rPr>
                <w:sz w:val="18"/>
                <w:szCs w:val="18"/>
              </w:rPr>
            </w:pPr>
          </w:p>
          <w:p w14:paraId="6EF756BB" w14:textId="77777777" w:rsidR="00132584" w:rsidRDefault="003553D5" w:rsidP="00F94592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 xml:space="preserve">Ворончихин </w:t>
            </w:r>
          </w:p>
          <w:p w14:paraId="7764E5B1" w14:textId="34237D90" w:rsidR="003553D5" w:rsidRPr="004202BF" w:rsidRDefault="009011D9" w:rsidP="00F94592">
            <w:pPr>
              <w:rPr>
                <w:sz w:val="28"/>
                <w:szCs w:val="28"/>
              </w:rPr>
            </w:pPr>
            <w:r w:rsidRPr="009011D9">
              <w:rPr>
                <w:sz w:val="28"/>
                <w:szCs w:val="28"/>
              </w:rPr>
              <w:t>Александр Юрьевич</w:t>
            </w:r>
          </w:p>
          <w:p w14:paraId="1EF6653D" w14:textId="77777777" w:rsidR="003553D5" w:rsidRPr="004202BF" w:rsidRDefault="003553D5" w:rsidP="00F94592">
            <w:pPr>
              <w:rPr>
                <w:sz w:val="28"/>
                <w:szCs w:val="28"/>
              </w:rPr>
            </w:pPr>
          </w:p>
          <w:p w14:paraId="6D968A5B" w14:textId="77777777" w:rsidR="003553D5" w:rsidRPr="004202BF" w:rsidRDefault="003553D5" w:rsidP="00F94592">
            <w:pPr>
              <w:rPr>
                <w:sz w:val="28"/>
                <w:szCs w:val="28"/>
              </w:rPr>
            </w:pPr>
          </w:p>
          <w:p w14:paraId="5D455C8A" w14:textId="77777777" w:rsidR="003553D5" w:rsidRDefault="003553D5" w:rsidP="00F94592">
            <w:pPr>
              <w:rPr>
                <w:sz w:val="28"/>
                <w:szCs w:val="28"/>
              </w:rPr>
            </w:pPr>
          </w:p>
          <w:p w14:paraId="03992E5D" w14:textId="77777777" w:rsidR="003553D5" w:rsidRPr="003553D5" w:rsidRDefault="003553D5" w:rsidP="00F94592">
            <w:pPr>
              <w:rPr>
                <w:sz w:val="18"/>
                <w:szCs w:val="18"/>
              </w:rPr>
            </w:pPr>
          </w:p>
          <w:p w14:paraId="3240F53C" w14:textId="77777777" w:rsidR="00132584" w:rsidRDefault="003553D5" w:rsidP="003553D5">
            <w:pPr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 xml:space="preserve">Назаров </w:t>
            </w:r>
          </w:p>
          <w:p w14:paraId="69A09943" w14:textId="744BBFFC" w:rsidR="003553D5" w:rsidRPr="004202BF" w:rsidRDefault="009011D9" w:rsidP="009011D9">
            <w:pPr>
              <w:rPr>
                <w:sz w:val="28"/>
                <w:szCs w:val="28"/>
              </w:rPr>
            </w:pPr>
            <w:r w:rsidRPr="009011D9">
              <w:rPr>
                <w:sz w:val="28"/>
                <w:szCs w:val="28"/>
              </w:rPr>
              <w:t>Радик Рустамович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4A131" w14:textId="3BABA76D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21899B" w14:textId="39AA5093" w:rsidR="003553D5" w:rsidRPr="004202BF" w:rsidRDefault="007E343A" w:rsidP="003553D5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553D5" w:rsidRPr="004202BF">
              <w:rPr>
                <w:sz w:val="28"/>
                <w:szCs w:val="28"/>
              </w:rPr>
              <w:t>редседатель комитета по развитию инфраструктуры и управлению ресурсами Думы Пермского муниципального округа</w:t>
            </w:r>
            <w:r w:rsidR="003553D5">
              <w:t xml:space="preserve"> </w:t>
            </w:r>
            <w:r w:rsidR="003553D5" w:rsidRPr="009A18ED">
              <w:rPr>
                <w:sz w:val="28"/>
                <w:szCs w:val="28"/>
              </w:rPr>
              <w:t>Пермского края</w:t>
            </w:r>
            <w:r w:rsidR="003553D5" w:rsidRPr="004202B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553D5" w:rsidRPr="004202BF" w14:paraId="40FF2265" w14:textId="77777777" w:rsidTr="00A742DF">
        <w:tc>
          <w:tcPr>
            <w:tcW w:w="2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DFE4B" w14:textId="77777777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AACF08" w14:textId="77777777" w:rsidR="00132584" w:rsidRDefault="00132584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328F1EBE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-</w:t>
            </w:r>
          </w:p>
          <w:p w14:paraId="379B2C6D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7041D6D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3E9B18B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474CFE42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6FC2FEDE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F8B8C31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778DE94C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1A3BFCFA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0A64B9BF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5368D55" w14:textId="77777777" w:rsidR="003553D5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7642551" w14:textId="77777777" w:rsidR="00132584" w:rsidRDefault="00132584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5B17CA1" w14:textId="28D8D185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D52F1D" w14:textId="77777777" w:rsidR="00132584" w:rsidRDefault="00132584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67D0FD06" w14:textId="58CB1F5E" w:rsidR="003553D5" w:rsidRDefault="007E343A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53D5" w:rsidRPr="004202BF">
              <w:rPr>
                <w:sz w:val="28"/>
                <w:szCs w:val="28"/>
              </w:rPr>
              <w:t>аместитель главы администрации</w:t>
            </w:r>
            <w:r w:rsidR="003553D5">
              <w:t xml:space="preserve"> </w:t>
            </w:r>
            <w:r w:rsidR="003553D5" w:rsidRPr="009A18ED">
              <w:rPr>
                <w:sz w:val="28"/>
                <w:szCs w:val="28"/>
              </w:rPr>
              <w:t>Пермского муниципального округа Пермского края</w:t>
            </w:r>
            <w:r w:rsidR="003553D5" w:rsidRPr="004202BF">
              <w:rPr>
                <w:sz w:val="28"/>
                <w:szCs w:val="28"/>
              </w:rPr>
              <w:t xml:space="preserve">, возглавляющий функционально-целевой блок </w:t>
            </w:r>
            <w:r w:rsidR="003553D5" w:rsidRPr="003553D5">
              <w:rPr>
                <w:sz w:val="28"/>
                <w:szCs w:val="28"/>
              </w:rPr>
              <w:t xml:space="preserve">«Социальная политика» </w:t>
            </w:r>
          </w:p>
          <w:p w14:paraId="537A9EE8" w14:textId="77777777" w:rsidR="003553D5" w:rsidRDefault="003553D5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5787B814" w14:textId="40D13139" w:rsidR="003553D5" w:rsidRDefault="007E343A" w:rsidP="003553D5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53D5" w:rsidRPr="004202BF">
              <w:rPr>
                <w:sz w:val="28"/>
                <w:szCs w:val="28"/>
              </w:rPr>
              <w:t>аместитель главы администрации</w:t>
            </w:r>
            <w:r w:rsidR="003553D5">
              <w:t xml:space="preserve"> </w:t>
            </w:r>
            <w:r w:rsidR="003553D5" w:rsidRPr="009A18ED">
              <w:rPr>
                <w:sz w:val="28"/>
                <w:szCs w:val="28"/>
              </w:rPr>
              <w:t>Пермского муниципального округа Пермского края</w:t>
            </w:r>
            <w:r w:rsidR="003553D5" w:rsidRPr="004202BF">
              <w:rPr>
                <w:sz w:val="28"/>
                <w:szCs w:val="28"/>
              </w:rPr>
              <w:t xml:space="preserve">, возглавляющий функционально-целевой блок </w:t>
            </w:r>
            <w:r w:rsidR="003553D5" w:rsidRPr="003553D5">
              <w:rPr>
                <w:sz w:val="28"/>
                <w:szCs w:val="28"/>
              </w:rPr>
              <w:t xml:space="preserve">«Градостроительная деятельность и земельно-имущественные отношения» </w:t>
            </w:r>
          </w:p>
          <w:p w14:paraId="7A7F67F2" w14:textId="77777777" w:rsidR="003553D5" w:rsidRDefault="003553D5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37F86EB7" w14:textId="77777777" w:rsidR="00132584" w:rsidRDefault="00132584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4B06051E" w14:textId="0131B04C" w:rsidR="003553D5" w:rsidRPr="004202BF" w:rsidRDefault="007E343A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53D5" w:rsidRPr="004202BF">
              <w:rPr>
                <w:sz w:val="28"/>
                <w:szCs w:val="28"/>
              </w:rPr>
              <w:t>аместитель главы администрации</w:t>
            </w:r>
            <w:r w:rsidR="003553D5">
              <w:t xml:space="preserve"> </w:t>
            </w:r>
            <w:r w:rsidR="003553D5" w:rsidRPr="009A18ED">
              <w:rPr>
                <w:sz w:val="28"/>
                <w:szCs w:val="28"/>
              </w:rPr>
              <w:t>Пермского муниципального округа Пермского края</w:t>
            </w:r>
            <w:r w:rsidR="003553D5" w:rsidRPr="004202BF">
              <w:rPr>
                <w:sz w:val="28"/>
                <w:szCs w:val="28"/>
              </w:rPr>
              <w:t>, возглавляющий функционально-целевой блок «Экономическое развитие и финансы»</w:t>
            </w:r>
          </w:p>
        </w:tc>
      </w:tr>
      <w:tr w:rsidR="003553D5" w:rsidRPr="004202BF" w14:paraId="108CC839" w14:textId="77777777" w:rsidTr="00A742DF">
        <w:tc>
          <w:tcPr>
            <w:tcW w:w="2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75602" w14:textId="26B88323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026426" w14:textId="77777777" w:rsidR="00132584" w:rsidRDefault="00132584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5E0B51FB" w14:textId="77777777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C8BC6E" w14:textId="77777777" w:rsidR="00132584" w:rsidRDefault="00132584" w:rsidP="003553D5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1EFDFAD7" w14:textId="74926FA5" w:rsidR="003553D5" w:rsidRPr="004202BF" w:rsidRDefault="007E343A" w:rsidP="003553D5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53D5" w:rsidRPr="004202BF">
              <w:rPr>
                <w:sz w:val="28"/>
                <w:szCs w:val="28"/>
              </w:rPr>
              <w:t>аместитель главы администрации</w:t>
            </w:r>
            <w:r w:rsidR="003553D5">
              <w:rPr>
                <w:sz w:val="28"/>
                <w:szCs w:val="28"/>
              </w:rPr>
              <w:t xml:space="preserve"> </w:t>
            </w:r>
            <w:r w:rsidR="003553D5" w:rsidRPr="009A18ED">
              <w:rPr>
                <w:sz w:val="28"/>
                <w:szCs w:val="28"/>
              </w:rPr>
              <w:t>Пермского муниципального округа Пермского края</w:t>
            </w:r>
            <w:r w:rsidR="003553D5" w:rsidRPr="004202BF">
              <w:rPr>
                <w:sz w:val="28"/>
                <w:szCs w:val="28"/>
              </w:rPr>
              <w:t>, руководитель аппарата администрации</w:t>
            </w:r>
          </w:p>
        </w:tc>
      </w:tr>
      <w:tr w:rsidR="003553D5" w:rsidRPr="004202BF" w14:paraId="63E000A9" w14:textId="77777777" w:rsidTr="00A742DF">
        <w:tc>
          <w:tcPr>
            <w:tcW w:w="2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9FC71" w14:textId="77777777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B64285" w14:textId="77777777" w:rsidR="00132584" w:rsidRDefault="00132584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42862456" w14:textId="77777777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22DFFA" w14:textId="77777777" w:rsidR="00132584" w:rsidRDefault="00132584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65D97EBD" w14:textId="05D0704C" w:rsidR="003553D5" w:rsidRPr="004202BF" w:rsidRDefault="007E343A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53D5" w:rsidRPr="004202BF">
              <w:rPr>
                <w:sz w:val="28"/>
                <w:szCs w:val="28"/>
              </w:rPr>
              <w:t>аместитель главы администрации</w:t>
            </w:r>
            <w:r w:rsidR="003553D5">
              <w:t xml:space="preserve"> </w:t>
            </w:r>
            <w:r w:rsidR="003553D5" w:rsidRPr="009A18ED">
              <w:rPr>
                <w:sz w:val="28"/>
                <w:szCs w:val="28"/>
              </w:rPr>
              <w:t>Пермского муниципального округа Пермского края</w:t>
            </w:r>
            <w:r w:rsidR="003553D5" w:rsidRPr="004202BF">
              <w:rPr>
                <w:sz w:val="28"/>
                <w:szCs w:val="28"/>
              </w:rPr>
              <w:t>, возглавляющий функционально-целевой блок «Общественная безопасность»</w:t>
            </w:r>
          </w:p>
        </w:tc>
      </w:tr>
      <w:tr w:rsidR="003553D5" w:rsidRPr="004202BF" w14:paraId="1047BAB2" w14:textId="77777777" w:rsidTr="00A742DF">
        <w:tc>
          <w:tcPr>
            <w:tcW w:w="2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631BB" w14:textId="77777777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26F728" w14:textId="77777777" w:rsidR="00132584" w:rsidRDefault="00132584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  <w:p w14:paraId="6E2EA0B5" w14:textId="77777777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  <w:r w:rsidRPr="004202B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E49E16" w14:textId="77777777" w:rsidR="00132584" w:rsidRDefault="00132584" w:rsidP="007E343A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  <w:p w14:paraId="3979CA03" w14:textId="5F990F0C" w:rsidR="003553D5" w:rsidRPr="004202BF" w:rsidRDefault="007E343A" w:rsidP="007E343A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53D5" w:rsidRPr="004202BF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у</w:t>
            </w:r>
            <w:r w:rsidR="003553D5" w:rsidRPr="004202BF">
              <w:rPr>
                <w:sz w:val="28"/>
                <w:szCs w:val="28"/>
              </w:rPr>
              <w:t>правления по развитию инфраструктуры администрации Пермского муниципального округа</w:t>
            </w:r>
            <w:r w:rsidR="003553D5">
              <w:rPr>
                <w:sz w:val="28"/>
                <w:szCs w:val="28"/>
              </w:rPr>
              <w:t xml:space="preserve"> </w:t>
            </w:r>
            <w:r w:rsidR="003553D5" w:rsidRPr="009A18ED">
              <w:rPr>
                <w:sz w:val="28"/>
                <w:szCs w:val="28"/>
              </w:rPr>
              <w:t>Пермского края</w:t>
            </w:r>
          </w:p>
        </w:tc>
      </w:tr>
      <w:tr w:rsidR="003553D5" w:rsidRPr="004202BF" w14:paraId="4EAAB7A7" w14:textId="77777777" w:rsidTr="00A742DF">
        <w:tc>
          <w:tcPr>
            <w:tcW w:w="2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1FDD5" w14:textId="77777777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038C93" w14:textId="000E4FFA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9FF5EF" w14:textId="7E0AD159" w:rsidR="003553D5" w:rsidRPr="004202BF" w:rsidRDefault="003553D5" w:rsidP="009A18ED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</w:tc>
      </w:tr>
      <w:tr w:rsidR="003553D5" w:rsidRPr="004202BF" w14:paraId="66CEC5CD" w14:textId="77777777" w:rsidTr="00A742DF">
        <w:tc>
          <w:tcPr>
            <w:tcW w:w="2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455D1" w14:textId="77777777" w:rsidR="003553D5" w:rsidRPr="004202BF" w:rsidRDefault="003553D5" w:rsidP="00F94592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6CE5BA" w14:textId="401EDB0C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B5F041" w14:textId="3F3F6B8E" w:rsidR="003553D5" w:rsidRPr="004202BF" w:rsidRDefault="003553D5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</w:tc>
      </w:tr>
      <w:tr w:rsidR="003553D5" w:rsidRPr="004202BF" w14:paraId="6B4D494C" w14:textId="77777777" w:rsidTr="00A742DF">
        <w:trPr>
          <w:trHeight w:val="1446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FFE1AE4" w14:textId="6FFA249D" w:rsidR="003553D5" w:rsidRPr="004202BF" w:rsidRDefault="003553D5" w:rsidP="00F945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F8444D" w14:textId="4396FC55" w:rsidR="003553D5" w:rsidRPr="004202BF" w:rsidRDefault="003553D5" w:rsidP="00F94592">
            <w:pPr>
              <w:tabs>
                <w:tab w:val="left" w:pos="7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B86D7F" w14:textId="62F812A9" w:rsidR="003553D5" w:rsidRPr="004202BF" w:rsidRDefault="003553D5" w:rsidP="00F94592">
            <w:pPr>
              <w:tabs>
                <w:tab w:val="left" w:pos="7560"/>
              </w:tabs>
              <w:ind w:right="222"/>
              <w:jc w:val="both"/>
              <w:rPr>
                <w:sz w:val="28"/>
                <w:szCs w:val="28"/>
              </w:rPr>
            </w:pPr>
          </w:p>
        </w:tc>
      </w:tr>
    </w:tbl>
    <w:p w14:paraId="7F95360C" w14:textId="77777777" w:rsidR="004202BF" w:rsidRPr="00EC2C6C" w:rsidRDefault="004202BF" w:rsidP="00F94592"/>
    <w:sectPr w:rsidR="004202BF" w:rsidRPr="00EC2C6C" w:rsidSect="00E92C7E">
      <w:headerReference w:type="even" r:id="rId14"/>
      <w:headerReference w:type="default" r:id="rId15"/>
      <w:footerReference w:type="default" r:id="rId16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9534" w14:textId="77777777" w:rsidR="00E64FFD" w:rsidRDefault="00E64FFD">
      <w:r>
        <w:separator/>
      </w:r>
    </w:p>
  </w:endnote>
  <w:endnote w:type="continuationSeparator" w:id="0">
    <w:p w14:paraId="19F89A53" w14:textId="77777777" w:rsidR="00E64FFD" w:rsidRDefault="00E6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C672" w14:textId="77777777" w:rsidR="00EC2C6C" w:rsidRDefault="00EC2C6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5AE5E" w14:textId="77777777" w:rsidR="00E64FFD" w:rsidRDefault="00E64FFD">
      <w:r>
        <w:separator/>
      </w:r>
    </w:p>
  </w:footnote>
  <w:footnote w:type="continuationSeparator" w:id="0">
    <w:p w14:paraId="30515204" w14:textId="77777777" w:rsidR="00E64FFD" w:rsidRDefault="00E64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2D230" w14:textId="77777777" w:rsidR="00EC2C6C" w:rsidRDefault="00EC2C6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E66464B" w14:textId="77777777" w:rsidR="00EC2C6C" w:rsidRDefault="00EC2C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9327D" w14:textId="77777777" w:rsidR="00EC2C6C" w:rsidRDefault="00EC2C6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104B">
      <w:rPr>
        <w:rStyle w:val="ac"/>
        <w:noProof/>
      </w:rPr>
      <w:t>2</w:t>
    </w:r>
    <w:r>
      <w:rPr>
        <w:rStyle w:val="ac"/>
      </w:rPr>
      <w:fldChar w:fldCharType="end"/>
    </w:r>
  </w:p>
  <w:p w14:paraId="3AB2B56F" w14:textId="77777777" w:rsidR="00EC2C6C" w:rsidRDefault="00EC2C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104B">
      <w:rPr>
        <w:rStyle w:val="ac"/>
        <w:noProof/>
      </w:rPr>
      <w:t>4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0C72"/>
    <w:multiLevelType w:val="multilevel"/>
    <w:tmpl w:val="3DB269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">
    <w:nsid w:val="6CC21EE2"/>
    <w:multiLevelType w:val="hybridMultilevel"/>
    <w:tmpl w:val="A108380C"/>
    <w:lvl w:ilvl="0" w:tplc="FFFFFFFF">
      <w:start w:val="1"/>
      <w:numFmt w:val="decimal"/>
      <w:suff w:val="space"/>
      <w:lvlText w:val="%1."/>
      <w:lvlJc w:val="left"/>
      <w:pPr>
        <w:ind w:left="1020" w:hanging="102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32584"/>
    <w:rsid w:val="0015383B"/>
    <w:rsid w:val="001A30EF"/>
    <w:rsid w:val="001D02CD"/>
    <w:rsid w:val="001E268C"/>
    <w:rsid w:val="001F6C5D"/>
    <w:rsid w:val="00203BDC"/>
    <w:rsid w:val="0022560C"/>
    <w:rsid w:val="002330C4"/>
    <w:rsid w:val="00242B04"/>
    <w:rsid w:val="0024511B"/>
    <w:rsid w:val="00254AB3"/>
    <w:rsid w:val="0026551D"/>
    <w:rsid w:val="002915C9"/>
    <w:rsid w:val="002B22D4"/>
    <w:rsid w:val="003045B0"/>
    <w:rsid w:val="00306735"/>
    <w:rsid w:val="0035513E"/>
    <w:rsid w:val="003553D5"/>
    <w:rsid w:val="00370C0C"/>
    <w:rsid w:val="003739D7"/>
    <w:rsid w:val="00393A4B"/>
    <w:rsid w:val="003D42F1"/>
    <w:rsid w:val="00414494"/>
    <w:rsid w:val="0041511B"/>
    <w:rsid w:val="004202BF"/>
    <w:rsid w:val="0042345A"/>
    <w:rsid w:val="004440F1"/>
    <w:rsid w:val="004602E1"/>
    <w:rsid w:val="00467AC4"/>
    <w:rsid w:val="00471E03"/>
    <w:rsid w:val="00480072"/>
    <w:rsid w:val="00480BCF"/>
    <w:rsid w:val="00482A25"/>
    <w:rsid w:val="00494D49"/>
    <w:rsid w:val="004A48A4"/>
    <w:rsid w:val="004B00AA"/>
    <w:rsid w:val="004B417F"/>
    <w:rsid w:val="004D09CC"/>
    <w:rsid w:val="00506832"/>
    <w:rsid w:val="0051502C"/>
    <w:rsid w:val="00542E50"/>
    <w:rsid w:val="00571308"/>
    <w:rsid w:val="00572091"/>
    <w:rsid w:val="00576A32"/>
    <w:rsid w:val="00577234"/>
    <w:rsid w:val="0058261E"/>
    <w:rsid w:val="0059034A"/>
    <w:rsid w:val="005B7C2C"/>
    <w:rsid w:val="005C38F6"/>
    <w:rsid w:val="005E30AD"/>
    <w:rsid w:val="006155F3"/>
    <w:rsid w:val="00621C65"/>
    <w:rsid w:val="006312AA"/>
    <w:rsid w:val="00633686"/>
    <w:rsid w:val="00637B08"/>
    <w:rsid w:val="00662DD7"/>
    <w:rsid w:val="00667A75"/>
    <w:rsid w:val="006B76CA"/>
    <w:rsid w:val="006C5CBE"/>
    <w:rsid w:val="006C6E1D"/>
    <w:rsid w:val="006F2225"/>
    <w:rsid w:val="006F6C51"/>
    <w:rsid w:val="006F7533"/>
    <w:rsid w:val="007168FE"/>
    <w:rsid w:val="00724F66"/>
    <w:rsid w:val="00791269"/>
    <w:rsid w:val="0079411E"/>
    <w:rsid w:val="007B75C5"/>
    <w:rsid w:val="007D3E9A"/>
    <w:rsid w:val="007E343A"/>
    <w:rsid w:val="007E4893"/>
    <w:rsid w:val="007E6674"/>
    <w:rsid w:val="008005A0"/>
    <w:rsid w:val="008148AA"/>
    <w:rsid w:val="00817ACA"/>
    <w:rsid w:val="00820D67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C2B9C"/>
    <w:rsid w:val="008D13AA"/>
    <w:rsid w:val="00900A1B"/>
    <w:rsid w:val="009011D9"/>
    <w:rsid w:val="0092233D"/>
    <w:rsid w:val="00974C42"/>
    <w:rsid w:val="009A18ED"/>
    <w:rsid w:val="009B151F"/>
    <w:rsid w:val="009B5F4B"/>
    <w:rsid w:val="009D04CB"/>
    <w:rsid w:val="009E0131"/>
    <w:rsid w:val="009E5B5A"/>
    <w:rsid w:val="00A24E2A"/>
    <w:rsid w:val="00A25E0C"/>
    <w:rsid w:val="00A30B1A"/>
    <w:rsid w:val="00A3104B"/>
    <w:rsid w:val="00A73F0E"/>
    <w:rsid w:val="00A742DF"/>
    <w:rsid w:val="00A96183"/>
    <w:rsid w:val="00AD79F6"/>
    <w:rsid w:val="00AE14A7"/>
    <w:rsid w:val="00AF0F70"/>
    <w:rsid w:val="00B647BA"/>
    <w:rsid w:val="00B64EA6"/>
    <w:rsid w:val="00B931FE"/>
    <w:rsid w:val="00BB459F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CB7CBD"/>
    <w:rsid w:val="00D0255E"/>
    <w:rsid w:val="00D06D54"/>
    <w:rsid w:val="00D32D70"/>
    <w:rsid w:val="00D546EA"/>
    <w:rsid w:val="00D61F67"/>
    <w:rsid w:val="00D67CFF"/>
    <w:rsid w:val="00D744C2"/>
    <w:rsid w:val="00D77337"/>
    <w:rsid w:val="00D82EA7"/>
    <w:rsid w:val="00D92B3D"/>
    <w:rsid w:val="00D95C2C"/>
    <w:rsid w:val="00DA33E5"/>
    <w:rsid w:val="00DA445F"/>
    <w:rsid w:val="00DB37B4"/>
    <w:rsid w:val="00DD14D4"/>
    <w:rsid w:val="00DF146C"/>
    <w:rsid w:val="00DF1B91"/>
    <w:rsid w:val="00DF656B"/>
    <w:rsid w:val="00E3262D"/>
    <w:rsid w:val="00E55D54"/>
    <w:rsid w:val="00E63214"/>
    <w:rsid w:val="00E64FFD"/>
    <w:rsid w:val="00E92C7E"/>
    <w:rsid w:val="00E9346E"/>
    <w:rsid w:val="00E97467"/>
    <w:rsid w:val="00EB2A32"/>
    <w:rsid w:val="00EB7BE3"/>
    <w:rsid w:val="00EC2C6C"/>
    <w:rsid w:val="00EF3F35"/>
    <w:rsid w:val="00F0331D"/>
    <w:rsid w:val="00F25EE9"/>
    <w:rsid w:val="00F26E3F"/>
    <w:rsid w:val="00F74F11"/>
    <w:rsid w:val="00F91D3D"/>
    <w:rsid w:val="00F94592"/>
    <w:rsid w:val="00FE630C"/>
    <w:rsid w:val="00FF04A2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nhideWhenUsed/>
    <w:rsid w:val="00EC2C6C"/>
    <w:rPr>
      <w:color w:val="0563C1"/>
      <w:u w:val="single"/>
    </w:rPr>
  </w:style>
  <w:style w:type="paragraph" w:styleId="af1">
    <w:name w:val="List Paragraph"/>
    <w:basedOn w:val="a"/>
    <w:uiPriority w:val="34"/>
    <w:qFormat/>
    <w:rsid w:val="00CB7CBD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820D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nhideWhenUsed/>
    <w:rsid w:val="00EC2C6C"/>
    <w:rPr>
      <w:color w:val="0563C1"/>
      <w:u w:val="single"/>
    </w:rPr>
  </w:style>
  <w:style w:type="paragraph" w:styleId="af1">
    <w:name w:val="List Paragraph"/>
    <w:basedOn w:val="a"/>
    <w:uiPriority w:val="34"/>
    <w:qFormat/>
    <w:rsid w:val="00CB7CBD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820D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76930-25D1-4845-9663-C205AA9A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2431</Words>
  <Characters>13857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2025-09-23T05:37:00Z</dcterms:created>
  <dcterms:modified xsi:type="dcterms:W3CDTF">2025-09-23T05:37:00Z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